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2A" w:rsidRDefault="00F101FB" w:rsidP="004823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>
            <wp:extent cx="8251537" cy="6001832"/>
            <wp:effectExtent l="19050" t="0" r="0" b="0"/>
            <wp:docPr id="1" name="Рисунок 1" descr="C:\Users\WR\Desktop\обложки\биолог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биология 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410" cy="600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32A" w:rsidRDefault="0048232A" w:rsidP="00ED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2A" w:rsidRDefault="0048232A" w:rsidP="00ED7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0D" w:rsidRPr="00BC6F99" w:rsidRDefault="00ED710D" w:rsidP="00ED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F99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рабочей программе по биологии для 8 класса</w:t>
      </w:r>
    </w:p>
    <w:p w:rsidR="0016495E" w:rsidRDefault="0016495E" w:rsidP="00ED710D">
      <w:pPr>
        <w:pStyle w:val="a5"/>
        <w:shd w:val="clear" w:color="auto" w:fill="FFFFFF"/>
        <w:spacing w:before="0" w:beforeAutospacing="0" w:after="167" w:afterAutospacing="0"/>
        <w:ind w:firstLine="851"/>
        <w:jc w:val="both"/>
      </w:pP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167" w:afterAutospacing="0"/>
        <w:ind w:firstLine="851"/>
        <w:jc w:val="both"/>
      </w:pPr>
      <w:r w:rsidRPr="00BC6F99">
        <w:t xml:space="preserve">Рабочая программа по биологии в 8 классе составлена на основе федерального государственного образовательного стандарта основного общего образования, разработана в соответствии Федерального закона Российской Федерации № 273-ФЗ от 29.12.2012г. «Об образовании в Российской Федерации». Планирование составлено на основе программы основного общего образования по биологии и программы курса «Биология» для 8 класса авторов И.Н.Пономарева, И.В. Николаев, О.А. Корнилова//Биология: 5-11 классы: программы. – М.: </w:t>
      </w:r>
      <w:proofErr w:type="spellStart"/>
      <w:r w:rsidRPr="00BC6F99">
        <w:t>Вентана</w:t>
      </w:r>
      <w:proofErr w:type="spellEnd"/>
      <w:r w:rsidRPr="00BC6F99">
        <w:t xml:space="preserve"> – Граф, 2014. 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rPr>
          <w:b/>
          <w:bCs/>
        </w:rPr>
        <w:t xml:space="preserve">Цели и задачи обучения, </w:t>
      </w:r>
      <w:r w:rsidRPr="00BC6F99">
        <w:rPr>
          <w:bCs/>
        </w:rPr>
        <w:t>сформулированные как линии развития личности ученика средствами предмета «Биология»: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t xml:space="preserve">1. </w:t>
      </w:r>
      <w:r w:rsidRPr="00BC6F99">
        <w:rPr>
          <w:b/>
          <w:bCs/>
        </w:rPr>
        <w:t>Овладение биологической картиной мира:</w:t>
      </w:r>
      <w:r w:rsidRPr="00BC6F99">
        <w:t xml:space="preserve"> умение объяснять современный мир, связывая биологические факты и понятия в целостную картину.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t xml:space="preserve">2. </w:t>
      </w:r>
      <w:r w:rsidRPr="00BC6F99">
        <w:rPr>
          <w:b/>
          <w:bCs/>
        </w:rPr>
        <w:t>Формирование открытого биологического и экологического мышления:</w:t>
      </w:r>
      <w:r w:rsidRPr="00BC6F99">
        <w:t xml:space="preserve"> умение видеть развитие биологических и экологических процессов (определять причины и прогнозировать следствия).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t xml:space="preserve">3. </w:t>
      </w:r>
      <w:r w:rsidRPr="00BC6F99">
        <w:rPr>
          <w:b/>
          <w:bCs/>
        </w:rPr>
        <w:t>Нравственное самоопределение личности:</w:t>
      </w:r>
      <w:r w:rsidRPr="00BC6F99">
        <w:t xml:space="preserve"> умение оценивать свои и чужие поступки, опираясь на выращенную человечеством систему нравственных ценностей.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t xml:space="preserve">4. </w:t>
      </w:r>
      <w:r w:rsidRPr="00BC6F99">
        <w:rPr>
          <w:b/>
          <w:bCs/>
        </w:rPr>
        <w:t>Гражданско-патриотическое самоопределение личности:</w:t>
      </w:r>
      <w:r w:rsidRPr="00BC6F99">
        <w:t xml:space="preserve">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ED710D" w:rsidRPr="00BC6F99" w:rsidRDefault="00ED710D" w:rsidP="00ED710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BC6F99">
        <w:t>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изучения биологии которые определены стандартом.</w:t>
      </w:r>
    </w:p>
    <w:p w:rsidR="00ED710D" w:rsidRPr="00BC6F99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учебно-методической литера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туры: Издательство </w:t>
      </w:r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Вентана-Граф</w:t>
      </w:r>
      <w:proofErr w:type="spellEnd"/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представило программу под редакцией 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И.Н. Пономаревой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8-й класс: </w:t>
      </w:r>
      <w:proofErr w:type="spellStart"/>
      <w:r w:rsidRPr="00BC6F99">
        <w:rPr>
          <w:rFonts w:ascii="Times New Roman" w:eastAsia="Times New Roman" w:hAnsi="Times New Roman" w:cs="Times New Roman"/>
          <w:i/>
          <w:iCs/>
          <w:sz w:val="24"/>
          <w:szCs w:val="24"/>
        </w:rPr>
        <w:t>Драгомилов</w:t>
      </w:r>
      <w:proofErr w:type="spellEnd"/>
      <w:r w:rsidRPr="00BC6F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А.Г., Маш Р.Д.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«Биология. Человек»</w:t>
      </w:r>
      <w:r w:rsidR="0016495E">
        <w:rPr>
          <w:rFonts w:ascii="Times New Roman" w:eastAsia="Times New Roman" w:hAnsi="Times New Roman" w:cs="Times New Roman"/>
          <w:sz w:val="24"/>
          <w:szCs w:val="24"/>
        </w:rPr>
        <w:t xml:space="preserve">, 7-е изд., </w:t>
      </w:r>
      <w:proofErr w:type="spellStart"/>
      <w:r w:rsidR="0016495E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16495E">
        <w:rPr>
          <w:rFonts w:ascii="Times New Roman" w:eastAsia="Times New Roman" w:hAnsi="Times New Roman" w:cs="Times New Roman"/>
          <w:sz w:val="24"/>
          <w:szCs w:val="24"/>
        </w:rPr>
        <w:t>.,  М. 2019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10D" w:rsidRPr="00BC6F99" w:rsidRDefault="00ED710D" w:rsidP="0016495E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биологии в 8 классе отводится 70 часов. Рабочая программа предусматривает обучение биологии в объёме </w:t>
      </w:r>
      <w:r w:rsidRPr="00BC6F99">
        <w:rPr>
          <w:rFonts w:ascii="Times New Roman" w:hAnsi="Times New Roman" w:cs="Times New Roman"/>
          <w:b/>
          <w:sz w:val="24"/>
          <w:szCs w:val="24"/>
        </w:rPr>
        <w:t>2 часов</w:t>
      </w:r>
      <w:r w:rsidRPr="00BC6F99">
        <w:rPr>
          <w:rFonts w:ascii="Times New Roman" w:hAnsi="Times New Roman" w:cs="Times New Roman"/>
          <w:sz w:val="24"/>
          <w:szCs w:val="24"/>
        </w:rPr>
        <w:t xml:space="preserve"> в неделю в течение 1 учебного года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710D" w:rsidRPr="00BC6F99" w:rsidRDefault="00ED710D" w:rsidP="00ED710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рабочей программы направлена на достижение следующих 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изучения биологии в основной школе: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роли биологической науки в формировании современной </w:t>
      </w:r>
      <w:proofErr w:type="spellStart"/>
      <w:proofErr w:type="gramStart"/>
      <w:r w:rsidRPr="00BC6F9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BC6F99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</w:t>
      </w:r>
    </w:p>
    <w:p w:rsidR="0016495E" w:rsidRPr="0016495E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</w:t>
      </w:r>
    </w:p>
    <w:p w:rsidR="0016495E" w:rsidRPr="0016495E" w:rsidRDefault="0016495E" w:rsidP="0016495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6495E" w:rsidRPr="0016495E" w:rsidRDefault="0016495E" w:rsidP="0016495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6495E" w:rsidRPr="0016495E" w:rsidRDefault="0016495E" w:rsidP="0016495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6495E" w:rsidRPr="0016495E" w:rsidRDefault="0016495E" w:rsidP="0016495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и готовности использовать приобретенные знания и умения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жизни.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обеспечить усвоение учащимися основных положений биологической науки о строении, жизнедеятельности организма человека; об его индивидуальном и историческом развитии; о системе органического мира, структуре и функционировании человеческого общества.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обеспечить понимание научной картины мира, материальной сущности и диалектического характера биологических процессов и явлений, роль и место человека в биосфере, активной роли человека как социального существа.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обеспечить экологическое образование и знание, формирование знаний об организации и эволюции органического мира.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осуществлять гигиеническое и половое воспитание учащихся в органической связи с их нравственным воспитанием.</w:t>
      </w:r>
    </w:p>
    <w:p w:rsidR="00ED710D" w:rsidRPr="00BC6F99" w:rsidRDefault="00ED710D" w:rsidP="00ED710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сформировать умение учебного труда, как важного условия нормализации учебной нагрузки учащихся, прочности усвоения ими основных знаний, необходимого условия успешного решения задач развития логического мышления школьников, их воспитания.</w:t>
      </w:r>
    </w:p>
    <w:p w:rsidR="00ED710D" w:rsidRPr="00BC6F99" w:rsidRDefault="00ED710D" w:rsidP="00ED710D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C6F99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ED710D" w:rsidRPr="00BC6F99" w:rsidRDefault="00ED710D" w:rsidP="00ED710D">
      <w:pPr>
        <w:spacing w:after="0" w:line="240" w:lineRule="auto"/>
        <w:ind w:left="24" w:right="24" w:firstLine="710"/>
        <w:jc w:val="both"/>
        <w:rPr>
          <w:rFonts w:ascii="Calibri" w:eastAsia="Times New Roman" w:hAnsi="Calibri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BC6F99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самостоятельной учебной работе.</w:t>
      </w:r>
    </w:p>
    <w:p w:rsidR="00ED710D" w:rsidRPr="00BC6F99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0D" w:rsidRPr="00BC6F99" w:rsidRDefault="00ED710D" w:rsidP="00ED710D">
      <w:pPr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6F99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 8 класса</w:t>
      </w:r>
    </w:p>
    <w:p w:rsidR="00ED710D" w:rsidRPr="00BC6F99" w:rsidRDefault="00ED710D" w:rsidP="00ED710D">
      <w:pPr>
        <w:spacing w:before="240" w:line="240" w:lineRule="auto"/>
        <w:ind w:firstLine="720"/>
        <w:jc w:val="both"/>
        <w:rPr>
          <w:rFonts w:ascii="Times New Roman" w:hAnsi="Times New Roman" w:cs="Times New Roman"/>
          <w:bCs/>
          <w:i/>
          <w:iCs/>
        </w:rPr>
      </w:pPr>
      <w:r w:rsidRPr="00BC6F99">
        <w:rPr>
          <w:rFonts w:ascii="Times New Roman" w:hAnsi="Times New Roman" w:cs="Times New Roman"/>
          <w:bCs/>
          <w:i/>
          <w:iCs/>
        </w:rPr>
        <w:t>В результате изучения биологии в 8 классе ученик должен знать: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71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</w:p>
    <w:p w:rsidR="00ED710D" w:rsidRPr="00BC6F99" w:rsidRDefault="00ED710D" w:rsidP="00ED71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C6F99">
        <w:rPr>
          <w:rFonts w:ascii="Times New Roman" w:eastAsia="Times New Roman" w:hAnsi="Times New Roman" w:cs="Times New Roman"/>
          <w:sz w:val="24"/>
          <w:szCs w:val="24"/>
        </w:rPr>
        <w:t>агроэкосистем</w:t>
      </w:r>
      <w:proofErr w:type="spellEnd"/>
      <w:r w:rsidRPr="00BC6F99">
        <w:rPr>
          <w:rFonts w:ascii="Times New Roman" w:eastAsia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ED710D" w:rsidRPr="00BC6F99" w:rsidRDefault="00ED710D" w:rsidP="00ED71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F99">
        <w:rPr>
          <w:rFonts w:ascii="Times New Roman" w:eastAsia="Times New Roman" w:hAnsi="Times New Roman" w:cs="Times New Roman"/>
          <w:sz w:val="24"/>
          <w:szCs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D710D" w:rsidRDefault="00ED710D" w:rsidP="00ED71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особенности строения, жизнедеятельности, высшей нервной деятельности и поведения человека;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находить:</w:t>
      </w:r>
    </w:p>
    <w:p w:rsidR="00ED710D" w:rsidRPr="00BC6F99" w:rsidRDefault="00ED710D" w:rsidP="00ED71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 тексте учебника отличительные признаки основных систематических групп;</w:t>
      </w:r>
    </w:p>
    <w:p w:rsidR="00ED710D" w:rsidRPr="00BC6F99" w:rsidRDefault="00ED710D" w:rsidP="00ED71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 биологических словарях и справочниках значения биологических терминов;</w:t>
      </w:r>
    </w:p>
    <w:p w:rsidR="00ED710D" w:rsidRPr="00BC6F99" w:rsidRDefault="00ED710D" w:rsidP="00ED71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объяснять:</w:t>
      </w:r>
    </w:p>
    <w:p w:rsidR="00ED710D" w:rsidRPr="00BC6F99" w:rsidRDefault="00ED710D" w:rsidP="00ED71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ED710D" w:rsidRPr="00BC6F99" w:rsidRDefault="00ED710D" w:rsidP="00ED71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</w:p>
    <w:p w:rsidR="00ED710D" w:rsidRPr="00BC6F99" w:rsidRDefault="00ED710D" w:rsidP="00ED71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ED710D" w:rsidRPr="00BC6F99" w:rsidRDefault="00ED710D" w:rsidP="00ED71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56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простые биологические исследования:</w:t>
      </w:r>
    </w:p>
    <w:p w:rsidR="00ED710D" w:rsidRPr="00BC6F99" w:rsidRDefault="00ED710D" w:rsidP="00ED710D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D710D" w:rsidRPr="00BC6F99" w:rsidRDefault="00ED710D" w:rsidP="00ED710D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</w:t>
      </w:r>
      <w:proofErr w:type="gramStart"/>
      <w:r w:rsidRPr="00BC6F99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  <w:proofErr w:type="gramEnd"/>
    </w:p>
    <w:p w:rsidR="00ED710D" w:rsidRPr="00BC6F99" w:rsidRDefault="00ED710D" w:rsidP="00ED710D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ED710D" w:rsidRPr="00BC6F99" w:rsidRDefault="00ED710D" w:rsidP="00ED710D">
      <w:pPr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710D" w:rsidRPr="00BC6F99" w:rsidRDefault="00ED710D" w:rsidP="00ED710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F99">
        <w:rPr>
          <w:rFonts w:ascii="Times New Roman" w:eastAsia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ED710D" w:rsidRPr="00BC6F99" w:rsidRDefault="00ED710D" w:rsidP="00ED710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D710D" w:rsidRPr="00BC6F99" w:rsidRDefault="00ED710D" w:rsidP="00ED710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ED710D" w:rsidRPr="00BC6F99" w:rsidRDefault="00ED710D" w:rsidP="00ED710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:rsidR="00ED710D" w:rsidRPr="00BC6F99" w:rsidRDefault="00ED710D" w:rsidP="00ED710D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ED710D" w:rsidRPr="00122276" w:rsidRDefault="00ED710D" w:rsidP="00ED710D">
      <w:pPr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ED710D" w:rsidRPr="00BC6F99" w:rsidRDefault="00ED710D" w:rsidP="00ED710D">
      <w:pPr>
        <w:pStyle w:val="a4"/>
        <w:overflowPunct w:val="0"/>
        <w:autoSpaceDE w:val="0"/>
        <w:autoSpaceDN w:val="0"/>
        <w:adjustRightInd w:val="0"/>
        <w:spacing w:before="60" w:line="240" w:lineRule="auto"/>
        <w:ind w:left="709" w:hanging="306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C6F9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D710D" w:rsidRPr="00BC6F99" w:rsidRDefault="00ED710D" w:rsidP="00ED710D">
      <w:pPr>
        <w:pStyle w:val="a4"/>
        <w:overflowPunct w:val="0"/>
        <w:autoSpaceDE w:val="0"/>
        <w:autoSpaceDN w:val="0"/>
        <w:adjustRightInd w:val="0"/>
        <w:spacing w:before="60" w:line="240" w:lineRule="auto"/>
        <w:ind w:left="1440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Ind w:w="1440" w:type="dxa"/>
        <w:tblLook w:val="04A0"/>
      </w:tblPr>
      <w:tblGrid>
        <w:gridCol w:w="4764"/>
        <w:gridCol w:w="951"/>
        <w:gridCol w:w="3827"/>
        <w:gridCol w:w="3699"/>
      </w:tblGrid>
      <w:tr w:rsidR="00ED710D" w:rsidRPr="00BC6F99" w:rsidTr="00F662D1">
        <w:trPr>
          <w:trHeight w:val="483"/>
          <w:jc w:val="center"/>
        </w:trPr>
        <w:tc>
          <w:tcPr>
            <w:tcW w:w="4764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C6F99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C6F9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C6F99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C6F99">
              <w:rPr>
                <w:rFonts w:ascii="Times New Roman" w:hAnsi="Times New Roman" w:cs="Times New Roman"/>
                <w:b/>
              </w:rPr>
              <w:t>Проверочные работы и тесты</w:t>
            </w:r>
          </w:p>
        </w:tc>
      </w:tr>
      <w:tr w:rsidR="00ED710D" w:rsidRPr="00BC6F99" w:rsidTr="00F662D1">
        <w:trPr>
          <w:trHeight w:val="418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Организм человека. Общий обзор.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№1</w:t>
            </w:r>
            <w:r w:rsidRPr="00BC6F99">
              <w:rPr>
                <w:rFonts w:ascii="Times New Roman" w:hAnsi="Times New Roman" w:cs="Times New Roman"/>
              </w:rPr>
              <w:t xml:space="preserve"> «</w:t>
            </w:r>
            <w:r w:rsidRPr="00BC6F99">
              <w:rPr>
                <w:rFonts w:ascii="Times New Roman" w:hAnsi="Times New Roman" w:cs="Times New Roman"/>
                <w:i/>
              </w:rPr>
              <w:t xml:space="preserve">Действие фермента каталазы на </w:t>
            </w:r>
            <w:proofErr w:type="spellStart"/>
            <w:r w:rsidRPr="00BC6F99">
              <w:rPr>
                <w:rFonts w:ascii="Times New Roman" w:hAnsi="Times New Roman" w:cs="Times New Roman"/>
                <w:i/>
              </w:rPr>
              <w:t>пероксид</w:t>
            </w:r>
            <w:proofErr w:type="spellEnd"/>
            <w:r w:rsidRPr="00BC6F99">
              <w:rPr>
                <w:rFonts w:ascii="Times New Roman" w:hAnsi="Times New Roman" w:cs="Times New Roman"/>
                <w:i/>
              </w:rPr>
              <w:t xml:space="preserve"> водорода</w:t>
            </w:r>
            <w:r w:rsidRPr="00BC6F99">
              <w:rPr>
                <w:rFonts w:ascii="Times New Roman" w:hAnsi="Times New Roman" w:cs="Times New Roman"/>
              </w:rPr>
              <w:t>»</w:t>
            </w:r>
          </w:p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№2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«Клетки и ткани под микроскопом»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№1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«Общий обзор организма»</w:t>
            </w:r>
          </w:p>
        </w:tc>
      </w:tr>
      <w:tr w:rsidR="00ED710D" w:rsidRPr="00BC6F99" w:rsidTr="00F662D1">
        <w:trPr>
          <w:trHeight w:val="707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Опорно-двигательная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ind w:firstLine="34"/>
              <w:rPr>
                <w:rFonts w:ascii="Times New Roman" w:hAnsi="Times New Roman" w:cs="Times New Roman"/>
                <w:u w:val="single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№3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«Строение костной ткани»</w:t>
            </w:r>
            <w:r w:rsidRPr="00BC6F9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D710D" w:rsidRPr="00BC6F99" w:rsidRDefault="00ED710D" w:rsidP="00F662D1">
            <w:pPr>
              <w:pStyle w:val="a4"/>
              <w:tabs>
                <w:tab w:val="center" w:pos="1522"/>
                <w:tab w:val="left" w:pos="1965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№4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«Состав костей»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№2</w:t>
            </w:r>
            <w:r w:rsidRPr="00BC6F99">
              <w:rPr>
                <w:rFonts w:ascii="Times New Roman" w:hAnsi="Times New Roman" w:cs="Times New Roman"/>
                <w:i/>
              </w:rPr>
              <w:t xml:space="preserve"> «Скелет человека»</w:t>
            </w:r>
          </w:p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№3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«Мыш</w:t>
            </w:r>
            <w:r w:rsidRPr="00BC6F99">
              <w:rPr>
                <w:rFonts w:ascii="Times New Roman" w:hAnsi="Times New Roman" w:cs="Times New Roman"/>
                <w:i/>
              </w:rPr>
              <w:t>цы»</w:t>
            </w:r>
          </w:p>
        </w:tc>
      </w:tr>
      <w:tr w:rsidR="00ED710D" w:rsidRPr="00BC6F99" w:rsidTr="00F662D1">
        <w:trPr>
          <w:trHeight w:val="690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Кровь и кровообращение.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 5</w:t>
            </w:r>
            <w:r w:rsidRPr="00BC6F9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«Сравнение крови человека с кровью лягушки»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№4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«Кровь и кровообращение»</w:t>
            </w:r>
          </w:p>
        </w:tc>
      </w:tr>
      <w:tr w:rsidR="00ED710D" w:rsidRPr="00BC6F99" w:rsidTr="00F662D1">
        <w:trPr>
          <w:trHeight w:val="1138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Дыхательная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rPr>
                <w:rFonts w:ascii="Times New Roman" w:hAnsi="Times New Roman" w:cs="Times New Roman"/>
                <w:i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№6.</w:t>
            </w:r>
            <w:r w:rsidRPr="00BC6F99">
              <w:rPr>
                <w:rFonts w:ascii="Times New Roman" w:hAnsi="Times New Roman" w:cs="Times New Roman"/>
              </w:rPr>
              <w:t xml:space="preserve"> «</w:t>
            </w:r>
            <w:r w:rsidRPr="00BC6F99">
              <w:rPr>
                <w:rFonts w:ascii="Times New Roman" w:hAnsi="Times New Roman" w:cs="Times New Roman"/>
                <w:i/>
              </w:rPr>
              <w:t>Состав вдыхаемого и выдыхаемого воздуха»</w:t>
            </w:r>
          </w:p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№7.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 xml:space="preserve">«Дыхательные движения. Модель </w:t>
            </w:r>
            <w:proofErr w:type="spellStart"/>
            <w:r w:rsidRPr="00BC6F99">
              <w:rPr>
                <w:rFonts w:ascii="Times New Roman" w:hAnsi="Times New Roman" w:cs="Times New Roman"/>
                <w:i/>
              </w:rPr>
              <w:t>Дондерса</w:t>
            </w:r>
            <w:proofErr w:type="spellEnd"/>
            <w:r w:rsidRPr="00BC6F99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№5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«Дыхание»</w:t>
            </w:r>
          </w:p>
        </w:tc>
      </w:tr>
      <w:tr w:rsidR="00ED710D" w:rsidRPr="00BC6F99" w:rsidTr="00F662D1">
        <w:trPr>
          <w:trHeight w:val="701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Пищеварительная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№8.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«Действие ферментов слюны на крахмал».</w:t>
            </w:r>
          </w:p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Л/</w:t>
            </w:r>
            <w:proofErr w:type="spellStart"/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 xml:space="preserve"> №9</w:t>
            </w:r>
            <w:r w:rsidRPr="00BC6F99">
              <w:rPr>
                <w:rFonts w:ascii="Times New Roman" w:hAnsi="Times New Roman" w:cs="Times New Roman"/>
              </w:rPr>
              <w:t xml:space="preserve">. </w:t>
            </w:r>
            <w:r w:rsidRPr="00BC6F99">
              <w:rPr>
                <w:rFonts w:ascii="Times New Roman" w:hAnsi="Times New Roman" w:cs="Times New Roman"/>
                <w:i/>
              </w:rPr>
              <w:t>«Действие ферментов желудочного сока на белки».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D710D" w:rsidRPr="00BC6F99" w:rsidTr="00F662D1">
        <w:trPr>
          <w:trHeight w:val="427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Обмен веществ и энергии. Витамины.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99" w:type="dxa"/>
          </w:tcPr>
          <w:p w:rsidR="00ED710D" w:rsidRDefault="00ED710D" w:rsidP="00F662D1">
            <w:pPr>
              <w:pStyle w:val="a4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  <w:i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№6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«Пищеварение»</w:t>
            </w:r>
          </w:p>
          <w:p w:rsidR="00ED710D" w:rsidRPr="00BC6F99" w:rsidRDefault="00ED710D" w:rsidP="00F662D1">
            <w:pPr>
              <w:pStyle w:val="a4"/>
              <w:tabs>
                <w:tab w:val="left" w:pos="63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№7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«Витамины»</w:t>
            </w:r>
          </w:p>
        </w:tc>
      </w:tr>
      <w:tr w:rsidR="00ED710D" w:rsidRPr="00BC6F99" w:rsidTr="00F662D1">
        <w:trPr>
          <w:trHeight w:val="406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Мочевыделительная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99" w:type="dxa"/>
          </w:tcPr>
          <w:p w:rsidR="00ED710D" w:rsidRPr="00DA6B78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6B78">
              <w:rPr>
                <w:rFonts w:ascii="Times New Roman" w:hAnsi="Times New Roman" w:cs="Times New Roman"/>
              </w:rPr>
              <w:t>-</w:t>
            </w:r>
          </w:p>
        </w:tc>
      </w:tr>
      <w:tr w:rsidR="00ED710D" w:rsidRPr="00BC6F99" w:rsidTr="00F662D1">
        <w:trPr>
          <w:trHeight w:val="969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Кожа.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r w:rsidRPr="00BC6F99">
              <w:rPr>
                <w:rFonts w:ascii="Times New Roman" w:hAnsi="Times New Roman" w:cs="Times New Roman"/>
                <w:u w:val="single"/>
              </w:rPr>
              <w:t xml:space="preserve"> №1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«Покровы тела. Строение кожи»</w:t>
            </w:r>
          </w:p>
        </w:tc>
      </w:tr>
      <w:tr w:rsidR="00ED710D" w:rsidRPr="00BC6F99" w:rsidTr="00F662D1">
        <w:trPr>
          <w:trHeight w:val="417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Эндокринная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u w:val="single"/>
              </w:rPr>
              <w:t>Тест №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BC6F99">
              <w:rPr>
                <w:rFonts w:ascii="Times New Roman" w:hAnsi="Times New Roman" w:cs="Times New Roman"/>
              </w:rPr>
              <w:t xml:space="preserve"> </w:t>
            </w:r>
            <w:r w:rsidRPr="00BC6F99">
              <w:rPr>
                <w:rFonts w:ascii="Times New Roman" w:hAnsi="Times New Roman" w:cs="Times New Roman"/>
                <w:i/>
              </w:rPr>
              <w:t>«Эндокринная система»</w:t>
            </w:r>
          </w:p>
        </w:tc>
      </w:tr>
      <w:tr w:rsidR="00ED710D" w:rsidRPr="00BC6F99" w:rsidTr="00F662D1">
        <w:trPr>
          <w:trHeight w:val="410"/>
          <w:jc w:val="center"/>
        </w:trPr>
        <w:tc>
          <w:tcPr>
            <w:tcW w:w="4764" w:type="dxa"/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Нервная система.</w:t>
            </w:r>
          </w:p>
        </w:tc>
        <w:tc>
          <w:tcPr>
            <w:tcW w:w="951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9" w:type="dxa"/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BC6F99">
              <w:rPr>
                <w:rFonts w:ascii="Times New Roman" w:hAnsi="Times New Roman" w:cs="Times New Roman"/>
                <w:u w:val="single"/>
              </w:rPr>
              <w:t>П</w:t>
            </w:r>
            <w:proofErr w:type="gramEnd"/>
            <w:r w:rsidRPr="00BC6F99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BC6F99"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r w:rsidRPr="00BC6F99">
              <w:rPr>
                <w:rFonts w:ascii="Times New Roman" w:hAnsi="Times New Roman" w:cs="Times New Roman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u w:val="single"/>
              </w:rPr>
              <w:t xml:space="preserve">2 </w:t>
            </w:r>
            <w:r w:rsidRPr="00686126">
              <w:rPr>
                <w:rFonts w:ascii="Times New Roman" w:hAnsi="Times New Roman" w:cs="Times New Roman"/>
                <w:i/>
              </w:rPr>
              <w:t>«Нервная система»</w:t>
            </w:r>
          </w:p>
        </w:tc>
      </w:tr>
      <w:tr w:rsidR="00ED710D" w:rsidRPr="00BC6F99" w:rsidTr="00F662D1">
        <w:trPr>
          <w:trHeight w:val="345"/>
          <w:jc w:val="center"/>
        </w:trPr>
        <w:tc>
          <w:tcPr>
            <w:tcW w:w="4764" w:type="dxa"/>
            <w:tcBorders>
              <w:bottom w:val="single" w:sz="4" w:space="0" w:color="auto"/>
            </w:tcBorders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Органы чувств. Анализаторы.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6F99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</w:tr>
      <w:tr w:rsidR="00ED710D" w:rsidRPr="00BC6F99" w:rsidTr="00F662D1">
        <w:trPr>
          <w:trHeight w:val="510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Поведение и психика.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</w:tr>
      <w:tr w:rsidR="00ED710D" w:rsidRPr="00BC6F99" w:rsidTr="00F662D1">
        <w:trPr>
          <w:trHeight w:val="405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t>Индивидуальное развитие человека.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</w:rPr>
              <w:t>-</w:t>
            </w:r>
          </w:p>
        </w:tc>
      </w:tr>
      <w:tr w:rsidR="00ED710D" w:rsidRPr="00BC6F99" w:rsidTr="00F662D1">
        <w:trPr>
          <w:trHeight w:val="115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ED710D">
            <w:pPr>
              <w:pStyle w:val="a4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hAnsi="Times New Roman" w:cs="Times New Roman"/>
              </w:rPr>
            </w:pPr>
            <w:r w:rsidRPr="00BC6F99">
              <w:rPr>
                <w:rFonts w:ascii="Times New Roman" w:hAnsi="Times New Roman" w:cs="Times New Roman"/>
                <w:bCs/>
              </w:rPr>
              <w:lastRenderedPageBreak/>
              <w:t>Повторение, итоговое тестирование, резерв рабочего времени</w:t>
            </w:r>
            <w:r>
              <w:rPr>
                <w:rFonts w:ascii="Times New Roman" w:hAnsi="Times New Roman" w:cs="Times New Roman"/>
                <w:bCs/>
              </w:rPr>
              <w:br/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C6F9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ED710D" w:rsidRPr="00BC6F99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061F62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П</w:t>
            </w:r>
            <w:proofErr w:type="gramEnd"/>
            <w:r w:rsidRPr="00061F62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/</w:t>
            </w:r>
            <w:proofErr w:type="spellStart"/>
            <w:r w:rsidRPr="00061F62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р</w:t>
            </w:r>
            <w:proofErr w:type="spellEnd"/>
            <w:r w:rsidRPr="00061F62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 xml:space="preserve"> №3</w:t>
            </w:r>
            <w:r w:rsidRPr="00BC6F9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Итоговый тест по биологии за курс 8 класса</w:t>
            </w:r>
          </w:p>
        </w:tc>
      </w:tr>
      <w:tr w:rsidR="00ED710D" w:rsidRPr="00BC6F99" w:rsidTr="00F662D1">
        <w:trPr>
          <w:trHeight w:val="422"/>
          <w:jc w:val="center"/>
        </w:trPr>
        <w:tc>
          <w:tcPr>
            <w:tcW w:w="4764" w:type="dxa"/>
            <w:tcBorders>
              <w:top w:val="single" w:sz="4" w:space="0" w:color="auto"/>
            </w:tcBorders>
          </w:tcPr>
          <w:p w:rsidR="00ED710D" w:rsidRPr="00D60E8E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right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60E8E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ED710D" w:rsidRPr="00D60E8E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right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60E8E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710D" w:rsidRPr="00D60E8E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right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60E8E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ED710D" w:rsidRPr="00D60E8E" w:rsidRDefault="00ED710D" w:rsidP="00F662D1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right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60E8E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</w:tbl>
    <w:p w:rsidR="00ED710D" w:rsidRPr="00BC6F99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Pr="00BC6F99" w:rsidRDefault="00ED710D" w:rsidP="00ED710D">
      <w:pPr>
        <w:shd w:val="clear" w:color="auto" w:fill="FFFFFF"/>
        <w:spacing w:after="100" w:afterAutospacing="1" w:line="240" w:lineRule="auto"/>
        <w:ind w:right="141" w:firstLine="113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C6F99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программы по биологии для 8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класса</w:t>
      </w:r>
    </w:p>
    <w:p w:rsidR="00ED710D" w:rsidRPr="00BC6F99" w:rsidRDefault="00ED710D" w:rsidP="00ED710D">
      <w:pPr>
        <w:pStyle w:val="a4"/>
        <w:shd w:val="clear" w:color="auto" w:fill="FFFFFF"/>
        <w:spacing w:after="100" w:afterAutospacing="1" w:line="240" w:lineRule="auto"/>
        <w:ind w:left="1440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Организм человека. Общий обзор (5 ч)</w:t>
      </w: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BC6F99">
        <w:rPr>
          <w:rFonts w:ascii="Times New Roman" w:eastAsia="Times New Roman" w:hAnsi="Times New Roman" w:cs="Times New Roman"/>
        </w:rPr>
        <w:t xml:space="preserve"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</w:t>
      </w:r>
      <w:proofErr w:type="gramStart"/>
      <w:r w:rsidRPr="00BC6F99">
        <w:rPr>
          <w:rFonts w:ascii="Times New Roman" w:eastAsia="Times New Roman" w:hAnsi="Times New Roman" w:cs="Times New Roman"/>
        </w:rPr>
        <w:t>человека</w:t>
      </w:r>
      <w:proofErr w:type="gramEnd"/>
      <w:r w:rsidRPr="00BC6F99">
        <w:rPr>
          <w:rFonts w:ascii="Times New Roman" w:eastAsia="Times New Roman" w:hAnsi="Times New Roman" w:cs="Times New Roman"/>
        </w:rPr>
        <w:t xml:space="preserve"> как от природной, так и от социальной среды. Значение знаний о строении и функциях организма для поддержания своего здоровья и здоровья окружающих. 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 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BC6F99">
        <w:rPr>
          <w:rFonts w:ascii="Times New Roman" w:eastAsia="Times New Roman" w:hAnsi="Times New Roman" w:cs="Times New Roman"/>
        </w:rPr>
        <w:t>прямохождением</w:t>
      </w:r>
      <w:proofErr w:type="spellEnd"/>
      <w:r w:rsidRPr="00BC6F99">
        <w:rPr>
          <w:rFonts w:ascii="Times New Roman" w:eastAsia="Times New Roman" w:hAnsi="Times New Roman" w:cs="Times New Roman"/>
        </w:rPr>
        <w:t xml:space="preserve">, развитием головного мозга, трудом, социальным образом жизни. Клетка. </w:t>
      </w:r>
      <w:proofErr w:type="gramStart"/>
      <w:r w:rsidRPr="00BC6F99">
        <w:rPr>
          <w:rFonts w:ascii="Times New Roman" w:eastAsia="Times New Roman" w:hAnsi="Times New Roman" w:cs="Times New Roman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  <w:r w:rsidRPr="00BC6F99">
        <w:rPr>
          <w:rFonts w:ascii="Times New Roman" w:eastAsia="Times New Roman" w:hAnsi="Times New Roman" w:cs="Times New Roman"/>
        </w:rPr>
        <w:t xml:space="preserve"> Ткани человека: эпителиальные, соединительные, мышечные, </w:t>
      </w:r>
      <w:proofErr w:type="gramStart"/>
      <w:r w:rsidRPr="00BC6F99">
        <w:rPr>
          <w:rFonts w:ascii="Times New Roman" w:eastAsia="Times New Roman" w:hAnsi="Times New Roman" w:cs="Times New Roman"/>
        </w:rPr>
        <w:t>нервная</w:t>
      </w:r>
      <w:proofErr w:type="gramEnd"/>
      <w:r w:rsidRPr="00BC6F99">
        <w:rPr>
          <w:rFonts w:ascii="Times New Roman" w:eastAsia="Times New Roman" w:hAnsi="Times New Roman" w:cs="Times New Roman"/>
        </w:rPr>
        <w:t>. Строение нейрона: тело, дендриты, аксон, синапсы.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№1</w:t>
      </w:r>
      <w:r w:rsidRPr="00C909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F46DF">
        <w:rPr>
          <w:rFonts w:ascii="Times New Roman" w:hAnsi="Times New Roman" w:cs="Times New Roman"/>
        </w:rPr>
        <w:t xml:space="preserve">«Действие фермента каталазы на </w:t>
      </w:r>
      <w:proofErr w:type="spellStart"/>
      <w:r w:rsidRPr="00FF46DF">
        <w:rPr>
          <w:rFonts w:ascii="Times New Roman" w:hAnsi="Times New Roman" w:cs="Times New Roman"/>
        </w:rPr>
        <w:t>пероксид</w:t>
      </w:r>
      <w:proofErr w:type="spellEnd"/>
      <w:r w:rsidRPr="00FF46DF">
        <w:rPr>
          <w:rFonts w:ascii="Times New Roman" w:hAnsi="Times New Roman" w:cs="Times New Roman"/>
        </w:rPr>
        <w:t xml:space="preserve"> водорода»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2</w:t>
      </w:r>
      <w:r w:rsidRPr="00FF46DF">
        <w:rPr>
          <w:rFonts w:ascii="Times New Roman" w:hAnsi="Times New Roman" w:cs="Times New Roman"/>
        </w:rPr>
        <w:t>: «Клетки и ткани под микроскопом»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 w:rsidRPr="00C90931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Тест</w:t>
      </w:r>
      <w:r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№1</w:t>
      </w:r>
      <w:r w:rsidRPr="00C90931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по теме:</w:t>
      </w:r>
      <w:r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F46DF">
        <w:rPr>
          <w:rFonts w:ascii="Times New Roman" w:hAnsi="Times New Roman" w:cs="Times New Roman"/>
        </w:rPr>
        <w:t>«Общий обзор организма»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Опорно-двигательная система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 ч)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BC6F99">
        <w:rPr>
          <w:rFonts w:ascii="Times New Roman" w:eastAsia="Times New Roman" w:hAnsi="Times New Roman" w:cs="Times New Roman"/>
        </w:rP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  <w:i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3</w:t>
      </w:r>
      <w:r w:rsidRPr="00C909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74FDB">
        <w:rPr>
          <w:rFonts w:ascii="Times New Roman" w:hAnsi="Times New Roman" w:cs="Times New Roman"/>
        </w:rPr>
        <w:t>«Строение костной ткани»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4</w:t>
      </w:r>
      <w:r w:rsidRPr="00C909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74FDB">
        <w:rPr>
          <w:rFonts w:ascii="Times New Roman" w:hAnsi="Times New Roman" w:cs="Times New Roman"/>
        </w:rPr>
        <w:t>«Состав костей»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  <w:i/>
        </w:rPr>
      </w:pPr>
      <w:r w:rsidRPr="00C90931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Тест</w:t>
      </w:r>
      <w:r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№2 </w:t>
      </w:r>
      <w:r w:rsidRPr="00E55EFB"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>по теме</w:t>
      </w:r>
      <w:r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 xml:space="preserve">: </w:t>
      </w:r>
      <w:r w:rsidRPr="00E55EFB">
        <w:rPr>
          <w:rFonts w:ascii="Times New Roman" w:hAnsi="Times New Roman" w:cs="Times New Roman"/>
        </w:rPr>
        <w:t>«Скелет человека»</w:t>
      </w:r>
    </w:p>
    <w:p w:rsidR="00ED710D" w:rsidRPr="008703F2" w:rsidRDefault="00ED710D" w:rsidP="00ED710D">
      <w:pPr>
        <w:shd w:val="clear" w:color="auto" w:fill="FFFFFF"/>
        <w:spacing w:after="0" w:line="240" w:lineRule="auto"/>
        <w:ind w:right="141" w:firstLine="851"/>
        <w:jc w:val="both"/>
        <w:rPr>
          <w:rFonts w:ascii="Times New Roman" w:hAnsi="Times New Roman" w:cs="Times New Roman"/>
        </w:rPr>
      </w:pPr>
      <w:r w:rsidRPr="00C90931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Тест</w:t>
      </w:r>
      <w:r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№3 </w:t>
      </w:r>
      <w:r w:rsidRPr="00E55EFB"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>по теме</w:t>
      </w:r>
      <w:r>
        <w:rPr>
          <w:rStyle w:val="c4"/>
          <w:rFonts w:ascii="Times New Roman" w:hAnsi="Times New Roman" w:cs="Times New Roman"/>
          <w:bCs/>
          <w:color w:val="000000"/>
          <w:shd w:val="clear" w:color="auto" w:fill="FFFFFF"/>
        </w:rPr>
        <w:t xml:space="preserve">: </w:t>
      </w:r>
      <w:r w:rsidRPr="00E55EFB">
        <w:rPr>
          <w:rFonts w:ascii="Times New Roman" w:hAnsi="Times New Roman" w:cs="Times New Roman"/>
        </w:rPr>
        <w:t>«</w:t>
      </w:r>
      <w:proofErr w:type="spellStart"/>
      <w:r w:rsidRPr="00E55EFB">
        <w:rPr>
          <w:rFonts w:ascii="Times New Roman" w:hAnsi="Times New Roman" w:cs="Times New Roman"/>
        </w:rPr>
        <w:t>Мыщцы</w:t>
      </w:r>
      <w:proofErr w:type="spellEnd"/>
      <w:r w:rsidRPr="00E55EFB">
        <w:rPr>
          <w:rFonts w:ascii="Times New Roman" w:hAnsi="Times New Roman" w:cs="Times New Roman"/>
        </w:rPr>
        <w:t>»</w:t>
      </w:r>
    </w:p>
    <w:p w:rsidR="00ED710D" w:rsidRDefault="00ED710D" w:rsidP="00ED710D">
      <w:pPr>
        <w:shd w:val="clear" w:color="auto" w:fill="FFFFFF"/>
        <w:spacing w:after="0" w:line="240" w:lineRule="auto"/>
        <w:ind w:right="14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F99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Кровеносная сист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ема. Внутренняя среда организма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 ч)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BC6F99">
        <w:rPr>
          <w:rFonts w:ascii="Times New Roman" w:eastAsia="Times New Roman" w:hAnsi="Times New Roman" w:cs="Times New Roman"/>
        </w:rPr>
        <w:t xml:space="preserve"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 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 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</w:t>
      </w:r>
      <w:proofErr w:type="spellStart"/>
      <w:r w:rsidRPr="00BC6F99">
        <w:rPr>
          <w:rFonts w:ascii="Times New Roman" w:eastAsia="Times New Roman" w:hAnsi="Times New Roman" w:cs="Times New Roman"/>
        </w:rPr>
        <w:t>лимфоузлов</w:t>
      </w:r>
      <w:proofErr w:type="spellEnd"/>
      <w:r w:rsidRPr="00BC6F99">
        <w:rPr>
          <w:rFonts w:ascii="Times New Roman" w:eastAsia="Times New Roman" w:hAnsi="Times New Roman" w:cs="Times New Roman"/>
        </w:rPr>
        <w:t xml:space="preserve">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</w:t>
      </w:r>
      <w:proofErr w:type="spellStart"/>
      <w:proofErr w:type="gramStart"/>
      <w:r w:rsidRPr="00BC6F99">
        <w:rPr>
          <w:rFonts w:ascii="Times New Roman" w:eastAsia="Times New Roman" w:hAnsi="Times New Roman" w:cs="Times New Roman"/>
        </w:rPr>
        <w:t>сердечно-сосудистой</w:t>
      </w:r>
      <w:proofErr w:type="spellEnd"/>
      <w:proofErr w:type="gramEnd"/>
      <w:r w:rsidRPr="00BC6F99">
        <w:rPr>
          <w:rFonts w:ascii="Times New Roman" w:eastAsia="Times New Roman" w:hAnsi="Times New Roman" w:cs="Times New Roman"/>
        </w:rPr>
        <w:t xml:space="preserve"> системы и их предупреждение. Первая помощь при кровотечениях.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5</w:t>
      </w:r>
      <w:r w:rsidRPr="00C9093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55EFB">
        <w:rPr>
          <w:rFonts w:ascii="Times New Roman" w:hAnsi="Times New Roman" w:cs="Times New Roman"/>
        </w:rPr>
        <w:t>«Сравнение крови человека с кровью лягушки»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E55EFB">
        <w:rPr>
          <w:rFonts w:ascii="Times New Roman" w:hAnsi="Times New Roman" w:cs="Times New Roman"/>
          <w:b/>
        </w:rPr>
        <w:t>Тест №4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по теме: </w:t>
      </w:r>
      <w:r w:rsidRPr="00E55EFB">
        <w:rPr>
          <w:rFonts w:ascii="Times New Roman" w:hAnsi="Times New Roman" w:cs="Times New Roman"/>
        </w:rPr>
        <w:t>«Кровь и кровообращение»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Дыхательная система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 ч)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BC6F99">
        <w:rPr>
          <w:rFonts w:ascii="Times New Roman" w:eastAsia="Times New Roman" w:hAnsi="Times New Roman" w:cs="Times New Roman"/>
        </w:rPr>
        <w:t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6</w:t>
      </w:r>
      <w:r w:rsidRPr="00E55EFB">
        <w:rPr>
          <w:rFonts w:ascii="Times New Roman" w:hAnsi="Times New Roman" w:cs="Times New Roman"/>
        </w:rPr>
        <w:t>: «Состав вдыхаемого и выдыхаемого воздуха»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7</w:t>
      </w:r>
      <w:r w:rsidRPr="00E55EFB">
        <w:rPr>
          <w:rFonts w:ascii="Times New Roman" w:hAnsi="Times New Roman" w:cs="Times New Roman"/>
        </w:rPr>
        <w:t>:</w:t>
      </w:r>
      <w:r w:rsidRPr="00E55EFB">
        <w:rPr>
          <w:rFonts w:ascii="Times New Roman" w:hAnsi="Times New Roman" w:cs="Times New Roman"/>
          <w:i/>
        </w:rPr>
        <w:t xml:space="preserve"> </w:t>
      </w:r>
      <w:r w:rsidRPr="00E55EFB">
        <w:rPr>
          <w:rFonts w:ascii="Times New Roman" w:hAnsi="Times New Roman" w:cs="Times New Roman"/>
        </w:rPr>
        <w:t>«Дыхател</w:t>
      </w:r>
      <w:r>
        <w:rPr>
          <w:rFonts w:ascii="Times New Roman" w:hAnsi="Times New Roman" w:cs="Times New Roman"/>
        </w:rPr>
        <w:t xml:space="preserve">ьные движения. Модель </w:t>
      </w:r>
      <w:proofErr w:type="spellStart"/>
      <w:r>
        <w:rPr>
          <w:rFonts w:ascii="Times New Roman" w:hAnsi="Times New Roman" w:cs="Times New Roman"/>
        </w:rPr>
        <w:t>Дондерса</w:t>
      </w:r>
      <w:proofErr w:type="spellEnd"/>
      <w:r>
        <w:rPr>
          <w:rFonts w:ascii="Times New Roman" w:hAnsi="Times New Roman" w:cs="Times New Roman"/>
        </w:rPr>
        <w:t>»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E55EFB">
        <w:rPr>
          <w:rFonts w:ascii="Times New Roman" w:hAnsi="Times New Roman" w:cs="Times New Roman"/>
          <w:b/>
        </w:rPr>
        <w:t>Тест №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по теме: </w:t>
      </w:r>
      <w:r w:rsidRPr="0059439D">
        <w:rPr>
          <w:rFonts w:ascii="Times New Roman" w:hAnsi="Times New Roman" w:cs="Times New Roman"/>
        </w:rPr>
        <w:t>«Дыхание»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Пищеварительная система</w:t>
      </w:r>
      <w:r w:rsidRPr="00BC6F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ч)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BC6F99">
        <w:rPr>
          <w:rFonts w:ascii="Times New Roman" w:eastAsia="Times New Roman" w:hAnsi="Times New Roman" w:cs="Times New Roman"/>
        </w:rPr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  <w:r>
        <w:rPr>
          <w:rFonts w:ascii="Times New Roman" w:eastAsia="Times New Roman" w:hAnsi="Times New Roman" w:cs="Times New Roman"/>
        </w:rPr>
        <w:t xml:space="preserve"> </w:t>
      </w:r>
      <w:r w:rsidRPr="00BC6F99">
        <w:rPr>
          <w:rFonts w:ascii="Times New Roman" w:eastAsia="Times New Roman" w:hAnsi="Times New Roman" w:cs="Times New Roman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  <w:r>
        <w:rPr>
          <w:rFonts w:ascii="Times New Roman" w:eastAsia="Times New Roman" w:hAnsi="Times New Roman" w:cs="Times New Roman"/>
        </w:rPr>
        <w:t xml:space="preserve"> </w:t>
      </w:r>
      <w:r w:rsidRPr="00BC6F99">
        <w:rPr>
          <w:rFonts w:ascii="Times New Roman" w:eastAsia="Times New Roman" w:hAnsi="Times New Roman" w:cs="Times New Roman"/>
        </w:rPr>
        <w:t>Заболевание органов пищеварения и их профилактика. Питание и здоровье.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8</w:t>
      </w:r>
      <w:r w:rsidRPr="0059439D">
        <w:rPr>
          <w:rFonts w:ascii="Times New Roman" w:hAnsi="Times New Roman" w:cs="Times New Roman"/>
        </w:rPr>
        <w:t>: «Дейст</w:t>
      </w:r>
      <w:r>
        <w:rPr>
          <w:rFonts w:ascii="Times New Roman" w:hAnsi="Times New Roman" w:cs="Times New Roman"/>
        </w:rPr>
        <w:t>вие ферментов слюны на крахмал»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C90931">
        <w:rPr>
          <w:rFonts w:ascii="Times New Roman" w:hAnsi="Times New Roman" w:cs="Times New Roman"/>
          <w:b/>
        </w:rPr>
        <w:t>Лабораторная работа №</w:t>
      </w:r>
      <w:r>
        <w:rPr>
          <w:rFonts w:ascii="Times New Roman" w:hAnsi="Times New Roman" w:cs="Times New Roman"/>
          <w:b/>
        </w:rPr>
        <w:t>9</w:t>
      </w:r>
      <w:r w:rsidRPr="005943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9439D">
        <w:rPr>
          <w:rFonts w:ascii="Times New Roman" w:hAnsi="Times New Roman" w:cs="Times New Roman"/>
        </w:rPr>
        <w:t>«Действие ферме</w:t>
      </w:r>
      <w:r>
        <w:rPr>
          <w:rFonts w:ascii="Times New Roman" w:hAnsi="Times New Roman" w:cs="Times New Roman"/>
        </w:rPr>
        <w:t>нтов желудочного сока на белки»</w:t>
      </w:r>
    </w:p>
    <w:p w:rsidR="00ED710D" w:rsidRPr="00BC6F99" w:rsidRDefault="00ED710D" w:rsidP="00ED710D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E55EFB">
        <w:rPr>
          <w:rFonts w:ascii="Times New Roman" w:hAnsi="Times New Roman" w:cs="Times New Roman"/>
          <w:b/>
        </w:rPr>
        <w:t>Тест №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по теме: </w:t>
      </w:r>
      <w:r w:rsidRPr="0059439D">
        <w:rPr>
          <w:rFonts w:ascii="Times New Roman" w:hAnsi="Times New Roman" w:cs="Times New Roman"/>
        </w:rPr>
        <w:t>«Пищеварение»</w:t>
      </w:r>
    </w:p>
    <w:p w:rsidR="00ED710D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Обмен веществ и энергии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ч)</w:t>
      </w:r>
    </w:p>
    <w:p w:rsidR="00ED710D" w:rsidRPr="005A3D1A" w:rsidRDefault="00ED710D" w:rsidP="00ED710D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10D" w:rsidRPr="00674B4E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674B4E">
        <w:rPr>
          <w:rFonts w:ascii="Times New Roman" w:eastAsia="Times New Roman" w:hAnsi="Times New Roman" w:cs="Times New Roman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674B4E">
        <w:rPr>
          <w:rFonts w:ascii="Times New Roman" w:eastAsia="Times New Roman" w:hAnsi="Times New Roman" w:cs="Times New Roman"/>
        </w:rPr>
        <w:t>Энерготраты</w:t>
      </w:r>
      <w:proofErr w:type="spellEnd"/>
      <w:r w:rsidRPr="00674B4E">
        <w:rPr>
          <w:rFonts w:ascii="Times New Roman" w:eastAsia="Times New Roman" w:hAnsi="Times New Roman" w:cs="Times New Roman"/>
        </w:rPr>
        <w:t xml:space="preserve"> человека: основной и общий обмен. Энергетическая емкость </w:t>
      </w:r>
      <w:r w:rsidRPr="00674B4E">
        <w:rPr>
          <w:rFonts w:ascii="Times New Roman" w:eastAsia="Times New Roman" w:hAnsi="Times New Roman" w:cs="Times New Roman"/>
        </w:rPr>
        <w:lastRenderedPageBreak/>
        <w:t xml:space="preserve">пищи. Энергетический баланс. Определение норм питания. Качественный состав пищи. Значение витаминов. </w:t>
      </w:r>
      <w:proofErr w:type="spellStart"/>
      <w:r w:rsidRPr="00674B4E">
        <w:rPr>
          <w:rFonts w:ascii="Times New Roman" w:eastAsia="Times New Roman" w:hAnsi="Times New Roman" w:cs="Times New Roman"/>
        </w:rPr>
        <w:t>Гипо</w:t>
      </w:r>
      <w:proofErr w:type="spellEnd"/>
      <w:r w:rsidRPr="00674B4E">
        <w:rPr>
          <w:rFonts w:ascii="Times New Roman" w:eastAsia="Times New Roman" w:hAnsi="Times New Roman" w:cs="Times New Roman"/>
        </w:rPr>
        <w:t>- и гипервитаминозы</w:t>
      </w:r>
      <w:proofErr w:type="gramStart"/>
      <w:r w:rsidRPr="00674B4E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674B4E">
        <w:rPr>
          <w:rFonts w:ascii="Times New Roman" w:eastAsia="Times New Roman" w:hAnsi="Times New Roman" w:cs="Times New Roman"/>
        </w:rPr>
        <w:t xml:space="preserve">, В1, С, D. </w:t>
      </w:r>
      <w:proofErr w:type="spellStart"/>
      <w:r w:rsidRPr="00674B4E">
        <w:rPr>
          <w:rFonts w:ascii="Times New Roman" w:eastAsia="Times New Roman" w:hAnsi="Times New Roman" w:cs="Times New Roman"/>
        </w:rPr>
        <w:t>Водорастворимые</w:t>
      </w:r>
      <w:proofErr w:type="spellEnd"/>
      <w:r w:rsidRPr="00674B4E">
        <w:rPr>
          <w:rFonts w:ascii="Times New Roman" w:eastAsia="Times New Roman" w:hAnsi="Times New Roman" w:cs="Times New Roman"/>
        </w:rPr>
        <w:t xml:space="preserve"> и жирорастворимые витамины. Витамины и цепи питания вида. Авитаминозы: А ("куриная слепота"), В</w:t>
      </w:r>
      <w:proofErr w:type="gramStart"/>
      <w:r w:rsidRPr="00674B4E">
        <w:rPr>
          <w:rFonts w:ascii="Times New Roman" w:eastAsia="Times New Roman" w:hAnsi="Times New Roman" w:cs="Times New Roman"/>
        </w:rPr>
        <w:t>1</w:t>
      </w:r>
      <w:proofErr w:type="gramEnd"/>
      <w:r w:rsidRPr="00674B4E">
        <w:rPr>
          <w:rFonts w:ascii="Times New Roman" w:eastAsia="Times New Roman" w:hAnsi="Times New Roman" w:cs="Times New Roman"/>
        </w:rPr>
        <w:t xml:space="preserve"> (болезнь бери-бери), С (цинга), D (рахит). Их предупреждение и лечение.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E55EFB">
        <w:rPr>
          <w:rFonts w:ascii="Times New Roman" w:hAnsi="Times New Roman" w:cs="Times New Roman"/>
          <w:b/>
        </w:rPr>
        <w:t>Тест №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по теме: </w:t>
      </w:r>
      <w:r w:rsidRPr="0059439D">
        <w:rPr>
          <w:rFonts w:ascii="Times New Roman" w:hAnsi="Times New Roman" w:cs="Times New Roman"/>
        </w:rPr>
        <w:t>«Витамины»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Мочевыделительная система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ч)</w:t>
      </w: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Кожа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ч)</w:t>
      </w: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ED710D" w:rsidRPr="008703F2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hAnsi="Times New Roman" w:cs="Times New Roman"/>
        </w:rPr>
      </w:pPr>
      <w:r w:rsidRPr="00C90931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Проверочная работа</w:t>
      </w:r>
      <w:r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№1</w:t>
      </w:r>
      <w:r w:rsidRPr="00C90931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по теме: </w:t>
      </w:r>
      <w:r w:rsidRPr="00BB489C">
        <w:rPr>
          <w:rFonts w:ascii="Times New Roman" w:hAnsi="Times New Roman" w:cs="Times New Roman"/>
        </w:rPr>
        <w:t>«Покровы тела. Строение кожи»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Эндокринная и нервная системы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 ч)</w:t>
      </w: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ED710D" w:rsidRPr="00674B4E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hAnsi="Times New Roman" w:cs="Times New Roman"/>
        </w:rPr>
      </w:pPr>
      <w:r w:rsidRPr="00E55EFB">
        <w:rPr>
          <w:rFonts w:ascii="Times New Roman" w:hAnsi="Times New Roman" w:cs="Times New Roman"/>
          <w:b/>
        </w:rPr>
        <w:t>Тест №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по теме: </w:t>
      </w:r>
      <w:r w:rsidRPr="008355A2">
        <w:rPr>
          <w:rFonts w:ascii="Times New Roman" w:hAnsi="Times New Roman" w:cs="Times New Roman"/>
        </w:rPr>
        <w:t>«Эндокринная система»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5A3D1A">
        <w:rPr>
          <w:rFonts w:ascii="Times New Roman" w:eastAsia="Times New Roman" w:hAnsi="Times New Roman" w:cs="Times New Roman"/>
          <w:b/>
          <w:sz w:val="24"/>
          <w:szCs w:val="24"/>
        </w:rPr>
        <w:t>10. Нервная система (6 ч)</w:t>
      </w:r>
    </w:p>
    <w:p w:rsidR="00ED710D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C90931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Проверочная работа</w:t>
      </w:r>
      <w:r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№2</w:t>
      </w:r>
      <w:r w:rsidRPr="00C90931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по теме: </w:t>
      </w:r>
      <w:r w:rsidRPr="0068612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Нервная система»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Органы чувств. Анализаторы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 ч)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Функции органов чувств и анализаторов. Ощущения и восприятия. Взаимосвязь анализаторов в отражении внешнего мира.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5A3D1A">
        <w:rPr>
          <w:rFonts w:ascii="Times New Roman" w:eastAsia="Times New Roman" w:hAnsi="Times New Roman" w:cs="Times New Roman"/>
        </w:rPr>
        <w:t>Звукопередающий</w:t>
      </w:r>
      <w:proofErr w:type="spellEnd"/>
      <w:r w:rsidRPr="005A3D1A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5A3D1A">
        <w:rPr>
          <w:rFonts w:ascii="Times New Roman" w:eastAsia="Times New Roman" w:hAnsi="Times New Roman" w:cs="Times New Roman"/>
        </w:rPr>
        <w:t>звуковоспринимающий</w:t>
      </w:r>
      <w:proofErr w:type="gramEnd"/>
      <w:r w:rsidRPr="005A3D1A">
        <w:rPr>
          <w:rFonts w:ascii="Times New Roman" w:eastAsia="Times New Roman" w:hAnsi="Times New Roman" w:cs="Times New Roman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Вестибулярный аппарат – орган равновесия. Функции мешочков преддверия внутреннего уха и полукружных каналов.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>12. Поведение и высшая нервная деятельность (9 ч)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r w:rsidRPr="005A3D1A">
        <w:rPr>
          <w:rFonts w:ascii="Times New Roman" w:eastAsia="Times New Roman" w:hAnsi="Times New Roman" w:cs="Times New Roman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Воля, эмоции, внимание. Анализ волевого акта. Качество воли. Физиологическая основа эмоций.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Внимание. Непроизвольное и произвольное внимание. Способы поддержания внимания.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дивидуальное развитие организма</w:t>
      </w:r>
      <w:r w:rsidRPr="005A3D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ч)</w:t>
      </w:r>
    </w:p>
    <w:p w:rsidR="00ED710D" w:rsidRPr="005A3D1A" w:rsidRDefault="00ED710D" w:rsidP="00ED710D">
      <w:pPr>
        <w:shd w:val="clear" w:color="auto" w:fill="FFFFFF"/>
        <w:spacing w:after="100" w:afterAutospacing="1" w:line="240" w:lineRule="auto"/>
        <w:ind w:right="141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5A3D1A">
        <w:rPr>
          <w:rFonts w:ascii="Times New Roman" w:eastAsia="Times New Roman" w:hAnsi="Times New Roman" w:cs="Times New Roman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Pr="005A3D1A">
        <w:rPr>
          <w:rFonts w:ascii="Times New Roman" w:eastAsia="Times New Roman" w:hAnsi="Times New Roman" w:cs="Times New Roman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>Наследственные и врожденные заболевания. Болезни, передающиеся половым путем (СПИД, сифилис, гонорея).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5A3D1A">
        <w:rPr>
          <w:rFonts w:ascii="Times New Roman" w:eastAsia="Times New Roman" w:hAnsi="Times New Roman" w:cs="Times New Roman"/>
        </w:rPr>
        <w:t>пубертатом</w:t>
      </w:r>
      <w:proofErr w:type="spellEnd"/>
      <w:r w:rsidRPr="005A3D1A">
        <w:rPr>
          <w:rFonts w:ascii="Times New Roman" w:eastAsia="Times New Roman" w:hAnsi="Times New Roman" w:cs="Times New Roman"/>
        </w:rPr>
        <w:t>. Календарный, биологический и социальный возрасты человека.</w:t>
      </w:r>
      <w:r>
        <w:rPr>
          <w:rFonts w:ascii="Times New Roman" w:eastAsia="Times New Roman" w:hAnsi="Times New Roman" w:cs="Times New Roman"/>
        </w:rPr>
        <w:t xml:space="preserve"> </w:t>
      </w:r>
      <w:r w:rsidRPr="005A3D1A">
        <w:rPr>
          <w:rFonts w:ascii="Times New Roman" w:eastAsia="Times New Roman" w:hAnsi="Times New Roman" w:cs="Times New Roman"/>
        </w:rPr>
        <w:t xml:space="preserve">Влияние </w:t>
      </w:r>
      <w:proofErr w:type="spellStart"/>
      <w:r w:rsidRPr="005A3D1A">
        <w:rPr>
          <w:rFonts w:ascii="Times New Roman" w:eastAsia="Times New Roman" w:hAnsi="Times New Roman" w:cs="Times New Roman"/>
        </w:rPr>
        <w:t>наркогенных</w:t>
      </w:r>
      <w:proofErr w:type="spellEnd"/>
      <w:r w:rsidRPr="005A3D1A">
        <w:rPr>
          <w:rFonts w:ascii="Times New Roman" w:eastAsia="Times New Roman" w:hAnsi="Times New Roman" w:cs="Times New Roman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ED710D" w:rsidRPr="008355A2" w:rsidRDefault="00ED710D" w:rsidP="00ED710D">
      <w:pPr>
        <w:pStyle w:val="a4"/>
        <w:shd w:val="clear" w:color="auto" w:fill="FFFFFF"/>
        <w:spacing w:after="100" w:afterAutospacing="1" w:line="240" w:lineRule="auto"/>
        <w:ind w:left="144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proofErr w:type="gramStart"/>
      <w:r w:rsidRPr="008355A2">
        <w:rPr>
          <w:rFonts w:ascii="Times New Roman" w:hAnsi="Times New Roman" w:cs="Times New Roman"/>
          <w:b/>
          <w:bCs/>
          <w:sz w:val="24"/>
          <w:szCs w:val="24"/>
        </w:rPr>
        <w:t>Повторение, итоговое тестирование, резерв рабочего времени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</w:p>
    <w:p w:rsidR="00ED710D" w:rsidRDefault="00ED710D" w:rsidP="00ED710D">
      <w:pPr>
        <w:pStyle w:val="a4"/>
        <w:shd w:val="clear" w:color="auto" w:fill="FFFFFF"/>
        <w:spacing w:after="100" w:afterAutospacing="1" w:line="240" w:lineRule="auto"/>
        <w:ind w:left="1440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ED710D" w:rsidRDefault="00ED710D" w:rsidP="00ED710D">
      <w:pPr>
        <w:pStyle w:val="a4"/>
        <w:shd w:val="clear" w:color="auto" w:fill="FFFFFF"/>
        <w:spacing w:after="100" w:afterAutospacing="1" w:line="240" w:lineRule="auto"/>
        <w:ind w:left="142" w:right="141"/>
        <w:rPr>
          <w:rFonts w:ascii="Times New Roman" w:hAnsi="Times New Roman" w:cs="Times New Roman"/>
          <w:bCs/>
          <w:shd w:val="clear" w:color="auto" w:fill="FFFFFF"/>
        </w:rPr>
      </w:pPr>
      <w:r w:rsidRPr="008355A2">
        <w:rPr>
          <w:rStyle w:val="c4"/>
          <w:rFonts w:ascii="Times New Roman" w:hAnsi="Times New Roman" w:cs="Times New Roman"/>
          <w:b/>
          <w:bCs/>
          <w:color w:val="000000"/>
          <w:shd w:val="clear" w:color="auto" w:fill="FFFFFF"/>
        </w:rPr>
        <w:t>Проверочная работа №3</w:t>
      </w:r>
      <w:r w:rsidRPr="008355A2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 по теме: </w:t>
      </w:r>
      <w:r w:rsidRPr="008355A2">
        <w:rPr>
          <w:rFonts w:ascii="Times New Roman" w:hAnsi="Times New Roman" w:cs="Times New Roman"/>
          <w:bCs/>
          <w:shd w:val="clear" w:color="auto" w:fill="FFFFFF"/>
        </w:rPr>
        <w:t>Итоговый тест по биологии за курс 8 класса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ED710D" w:rsidRDefault="00ED710D" w:rsidP="00ED710D">
      <w:pPr>
        <w:pStyle w:val="a4"/>
        <w:shd w:val="clear" w:color="auto" w:fill="FFFFFF"/>
        <w:spacing w:after="100" w:afterAutospacing="1" w:line="240" w:lineRule="auto"/>
        <w:ind w:left="142" w:right="141"/>
        <w:rPr>
          <w:rFonts w:ascii="Times New Roman" w:hAnsi="Times New Roman" w:cs="Times New Roman"/>
          <w:bCs/>
          <w:shd w:val="clear" w:color="auto" w:fill="FFFFFF"/>
        </w:rPr>
      </w:pPr>
    </w:p>
    <w:p w:rsidR="00ED710D" w:rsidRDefault="00ED710D" w:rsidP="00ED710D">
      <w:pPr>
        <w:pStyle w:val="a4"/>
        <w:shd w:val="clear" w:color="auto" w:fill="FFFFFF"/>
        <w:spacing w:after="100" w:afterAutospacing="1" w:line="240" w:lineRule="auto"/>
        <w:ind w:left="142" w:right="141"/>
        <w:rPr>
          <w:rFonts w:ascii="Times New Roman" w:hAnsi="Times New Roman" w:cs="Times New Roman"/>
          <w:bCs/>
          <w:shd w:val="clear" w:color="auto" w:fill="FFFFFF"/>
        </w:rPr>
      </w:pPr>
    </w:p>
    <w:p w:rsidR="00ED710D" w:rsidRDefault="00ED710D" w:rsidP="00ED710D">
      <w:pPr>
        <w:pStyle w:val="a4"/>
        <w:shd w:val="clear" w:color="auto" w:fill="FFFFFF"/>
        <w:spacing w:after="100" w:afterAutospacing="1" w:line="240" w:lineRule="auto"/>
        <w:ind w:left="142" w:right="141"/>
        <w:rPr>
          <w:rFonts w:ascii="Times New Roman" w:hAnsi="Times New Roman" w:cs="Times New Roman"/>
          <w:bCs/>
          <w:shd w:val="clear" w:color="auto" w:fill="FFFFFF"/>
        </w:rPr>
      </w:pPr>
    </w:p>
    <w:p w:rsidR="00ED710D" w:rsidRPr="00A64E00" w:rsidRDefault="00ED710D" w:rsidP="00ED710D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90931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литература для учителя</w:t>
      </w:r>
      <w:r w:rsidRPr="00C90931">
        <w:rPr>
          <w:rFonts w:ascii="Times New Roman" w:hAnsi="Times New Roman" w:cs="Times New Roman"/>
          <w:sz w:val="24"/>
          <w:szCs w:val="24"/>
        </w:rPr>
        <w:t>:</w:t>
      </w:r>
    </w:p>
    <w:p w:rsidR="00ED710D" w:rsidRDefault="00ED710D" w:rsidP="00ED710D">
      <w:pPr>
        <w:pStyle w:val="1"/>
        <w:numPr>
          <w:ilvl w:val="0"/>
          <w:numId w:val="10"/>
        </w:numPr>
        <w:spacing w:after="60"/>
        <w:jc w:val="both"/>
      </w:pPr>
      <w:r>
        <w:rPr>
          <w:bCs/>
          <w:color w:val="000000"/>
        </w:rPr>
        <w:t xml:space="preserve"> «</w:t>
      </w:r>
      <w:r w:rsidRPr="00160E3E">
        <w:rPr>
          <w:bCs/>
          <w:color w:val="000000"/>
        </w:rPr>
        <w:t>Человек и его здоровье</w:t>
      </w:r>
      <w:r>
        <w:rPr>
          <w:bCs/>
          <w:color w:val="000000"/>
        </w:rPr>
        <w:t>»</w:t>
      </w:r>
      <w:r w:rsidRPr="00160E3E">
        <w:rPr>
          <w:bCs/>
          <w:color w:val="000000"/>
        </w:rPr>
        <w:t xml:space="preserve">. Авторы: </w:t>
      </w:r>
      <w:proofErr w:type="spellStart"/>
      <w:r w:rsidRPr="00160E3E">
        <w:rPr>
          <w:bCs/>
          <w:color w:val="000000"/>
        </w:rPr>
        <w:t>Драгомилов</w:t>
      </w:r>
      <w:proofErr w:type="spellEnd"/>
      <w:r w:rsidRPr="00160E3E">
        <w:rPr>
          <w:bCs/>
          <w:color w:val="000000"/>
        </w:rPr>
        <w:t xml:space="preserve"> А.Г., Маш Р.Д.</w:t>
      </w:r>
      <w:r>
        <w:rPr>
          <w:bCs/>
          <w:color w:val="000000"/>
        </w:rPr>
        <w:t xml:space="preserve"> </w:t>
      </w:r>
      <w:r w:rsidRPr="00160E3E">
        <w:rPr>
          <w:bCs/>
          <w:color w:val="000000"/>
        </w:rPr>
        <w:t>//</w:t>
      </w:r>
      <w:r>
        <w:rPr>
          <w:bCs/>
          <w:color w:val="000000"/>
        </w:rPr>
        <w:t>«</w:t>
      </w:r>
      <w:r w:rsidRPr="00160E3E">
        <w:rPr>
          <w:bCs/>
          <w:color w:val="000000"/>
        </w:rPr>
        <w:t>Природоведение. Биология. Экология: 5-11 классы: программы</w:t>
      </w:r>
      <w:r>
        <w:rPr>
          <w:bCs/>
          <w:color w:val="000000"/>
        </w:rPr>
        <w:t>»</w:t>
      </w:r>
      <w:r w:rsidRPr="00160E3E">
        <w:rPr>
          <w:bCs/>
          <w:color w:val="000000"/>
        </w:rPr>
        <w:t xml:space="preserve">. – М.: </w:t>
      </w:r>
      <w:proofErr w:type="spellStart"/>
      <w:r w:rsidRPr="00160E3E">
        <w:rPr>
          <w:bCs/>
          <w:color w:val="000000"/>
        </w:rPr>
        <w:t>Вентана-Граф</w:t>
      </w:r>
      <w:proofErr w:type="spellEnd"/>
      <w:r w:rsidRPr="00160E3E">
        <w:rPr>
          <w:bCs/>
          <w:color w:val="000000"/>
        </w:rPr>
        <w:t>, 2010</w:t>
      </w:r>
    </w:p>
    <w:p w:rsidR="00ED710D" w:rsidRPr="00160E3E" w:rsidRDefault="00ED710D" w:rsidP="00ED710D">
      <w:pPr>
        <w:pStyle w:val="a6"/>
        <w:numPr>
          <w:ilvl w:val="0"/>
          <w:numId w:val="10"/>
        </w:numPr>
        <w:spacing w:line="230" w:lineRule="exact"/>
        <w:ind w:right="139"/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</w:pP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Драгомилов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 АГ, Маш Р.д. Биология. Человек. 8 класс: Методическое пособие для учителя - М: </w:t>
      </w: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Вентана-Граф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, 2005; </w:t>
      </w:r>
    </w:p>
    <w:p w:rsidR="00ED710D" w:rsidRPr="00160E3E" w:rsidRDefault="00ED710D" w:rsidP="00ED710D">
      <w:pPr>
        <w:pStyle w:val="a6"/>
        <w:numPr>
          <w:ilvl w:val="0"/>
          <w:numId w:val="10"/>
        </w:numPr>
        <w:spacing w:line="230" w:lineRule="exact"/>
        <w:ind w:right="139"/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</w:pP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Сухова ТА, Строганов В.И., Пономарева </w:t>
      </w:r>
      <w:r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И.Н.</w:t>
      </w: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 Биология в основной школе: Программы. </w:t>
      </w:r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softHyphen/>
      </w:r>
      <w:proofErr w:type="spellStart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>Вентана-Граф</w:t>
      </w:r>
      <w:proofErr w:type="spellEnd"/>
      <w:r w:rsidRPr="00160E3E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, 2005. - 72с.; </w:t>
      </w:r>
    </w:p>
    <w:p w:rsidR="00ED710D" w:rsidRDefault="00ED710D" w:rsidP="00ED710D">
      <w:pPr>
        <w:pStyle w:val="1"/>
        <w:numPr>
          <w:ilvl w:val="0"/>
          <w:numId w:val="10"/>
        </w:numPr>
        <w:spacing w:after="60"/>
        <w:jc w:val="both"/>
      </w:pPr>
      <w:r w:rsidRPr="007A6505">
        <w:t>Лабораторный практикум. Биология 6-11 класс</w:t>
      </w:r>
      <w:r>
        <w:t xml:space="preserve"> (учебное электронное издание).</w:t>
      </w:r>
    </w:p>
    <w:p w:rsidR="00ED710D" w:rsidRPr="0054279C" w:rsidRDefault="00ED710D" w:rsidP="00ED710D">
      <w:pPr>
        <w:pStyle w:val="1"/>
        <w:numPr>
          <w:ilvl w:val="0"/>
          <w:numId w:val="10"/>
        </w:numPr>
        <w:spacing w:after="60"/>
        <w:jc w:val="both"/>
        <w:rPr>
          <w:iCs/>
          <w:color w:val="000000"/>
        </w:rPr>
      </w:pPr>
      <w:r w:rsidRPr="00975D11">
        <w:t xml:space="preserve">Виртуальная школа Кирилла и </w:t>
      </w:r>
      <w:proofErr w:type="spellStart"/>
      <w:r w:rsidRPr="00975D11">
        <w:t>Мефодия</w:t>
      </w:r>
      <w:proofErr w:type="spellEnd"/>
      <w:r w:rsidRPr="00975D11">
        <w:t xml:space="preserve">. Уроки биологии </w:t>
      </w:r>
      <w:r>
        <w:t>8</w:t>
      </w:r>
      <w:r w:rsidRPr="00975D11">
        <w:t xml:space="preserve"> класс. 2005</w:t>
      </w:r>
      <w:r>
        <w:t>.</w:t>
      </w:r>
    </w:p>
    <w:p w:rsidR="00ED710D" w:rsidRPr="00ED710D" w:rsidRDefault="00ED710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10D" w:rsidRDefault="00ED7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06A2" w:rsidRPr="00096B50" w:rsidRDefault="00C006A2" w:rsidP="00C00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5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биологии</w:t>
      </w:r>
    </w:p>
    <w:p w:rsidR="00FD507F" w:rsidRPr="00096B50" w:rsidRDefault="00FD507F" w:rsidP="00FD5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50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59"/>
        <w:gridCol w:w="2260"/>
        <w:gridCol w:w="9"/>
        <w:gridCol w:w="1547"/>
        <w:gridCol w:w="154"/>
        <w:gridCol w:w="3824"/>
        <w:gridCol w:w="3815"/>
        <w:gridCol w:w="21"/>
        <w:gridCol w:w="116"/>
        <w:gridCol w:w="720"/>
        <w:gridCol w:w="6"/>
        <w:gridCol w:w="1113"/>
        <w:gridCol w:w="28"/>
        <w:gridCol w:w="6"/>
        <w:gridCol w:w="1132"/>
      </w:tblGrid>
      <w:tr w:rsidR="00DD2AFE" w:rsidRPr="00096B50" w:rsidTr="00DD2AFE">
        <w:trPr>
          <w:trHeight w:val="435"/>
        </w:trPr>
        <w:tc>
          <w:tcPr>
            <w:tcW w:w="559" w:type="dxa"/>
            <w:vMerge w:val="restart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0" w:type="dxa"/>
            <w:vMerge w:val="restart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6" w:type="dxa"/>
            <w:gridSpan w:val="2"/>
            <w:vMerge w:val="restart"/>
            <w:tcBorders>
              <w:righ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79" w:type="dxa"/>
            <w:gridSpan w:val="2"/>
            <w:vMerge w:val="restart"/>
            <w:tcBorders>
              <w:left w:val="single" w:sz="4" w:space="0" w:color="auto"/>
            </w:tcBorders>
          </w:tcPr>
          <w:p w:rsidR="00FF6B60" w:rsidRPr="00096B50" w:rsidRDefault="00967C9B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953" w:type="dxa"/>
            <w:gridSpan w:val="3"/>
            <w:vMerge w:val="restart"/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FF6B60" w:rsidRPr="00096B50" w:rsidRDefault="009477D2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учащихся</w:t>
            </w:r>
          </w:p>
        </w:tc>
        <w:tc>
          <w:tcPr>
            <w:tcW w:w="720" w:type="dxa"/>
            <w:vMerge w:val="restart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83" w:type="dxa"/>
            <w:gridSpan w:val="5"/>
            <w:tcBorders>
              <w:bottom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2AFE" w:rsidRPr="00096B50" w:rsidTr="00DD2AFE">
        <w:trPr>
          <w:trHeight w:val="385"/>
        </w:trPr>
        <w:tc>
          <w:tcPr>
            <w:tcW w:w="559" w:type="dxa"/>
            <w:vMerge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tcBorders>
              <w:righ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Merge/>
            <w:tcBorders>
              <w:lef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vMerge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F6B60" w:rsidRPr="00096B50" w:rsidTr="00DD2AFE">
        <w:tc>
          <w:tcPr>
            <w:tcW w:w="15310" w:type="dxa"/>
            <w:gridSpan w:val="15"/>
          </w:tcPr>
          <w:p w:rsidR="00FF6B60" w:rsidRPr="00096B50" w:rsidRDefault="009477D2" w:rsidP="00DD2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006A2"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FF6B60"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. О</w:t>
            </w: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БЩИЙ ОБЗОР СТРОЕНИЯ ОРГАНИЗМА ЧЕЛОВЕКА</w:t>
            </w:r>
            <w:r w:rsidR="00FF6B60"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FF6B60" w:rsidRPr="00096B50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DD2AFE" w:rsidRPr="00096B50" w:rsidTr="00DD2AFE">
        <w:trPr>
          <w:trHeight w:val="664"/>
        </w:trPr>
        <w:tc>
          <w:tcPr>
            <w:tcW w:w="559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FF6B60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proofErr w:type="spell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человека.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1433E1" w:rsidRPr="00096B50" w:rsidRDefault="001433E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и социальная сущность человека. Науки о человеке: анатомия, физиология, гигиена, медицина, психология.</w:t>
            </w:r>
          </w:p>
          <w:p w:rsidR="00FF6B60" w:rsidRPr="00096B50" w:rsidRDefault="0073149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gridSpan w:val="3"/>
          </w:tcPr>
          <w:p w:rsidR="001433E1" w:rsidRPr="00ED1E77" w:rsidRDefault="001433E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организма человека, их значение для использования в собственной жизни; роль биологии в практической деятельности людей и самого ученика.</w:t>
            </w:r>
          </w:p>
          <w:p w:rsidR="00FF6B60" w:rsidRPr="00ED1E77" w:rsidRDefault="001433E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720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Стр. 3-</w:t>
            </w:r>
            <w:r w:rsidR="00FC5EEA" w:rsidRPr="0009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658"/>
        </w:trPr>
        <w:tc>
          <w:tcPr>
            <w:tcW w:w="559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Наука об организме человека.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</w:rPr>
            </w:pPr>
            <w:r w:rsidRPr="00096B50">
              <w:rPr>
                <w:rFonts w:ascii="Times New Roman" w:hAnsi="Times New Roman" w:cs="Times New Roman"/>
              </w:rPr>
              <w:t>Урок изучения</w:t>
            </w:r>
            <w:r w:rsidR="00E11365">
              <w:rPr>
                <w:rFonts w:ascii="Times New Roman" w:hAnsi="Times New Roman" w:cs="Times New Roman"/>
              </w:rPr>
              <w:t xml:space="preserve"> и закрепления первичных знаний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1433E1" w:rsidRPr="00096B50" w:rsidRDefault="001433E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Методы изучения организма человека: опыт, рентген, УЗИ, моделирование и др.; их значение и использование в собственной жизни.</w:t>
            </w:r>
          </w:p>
          <w:p w:rsidR="00FF6B60" w:rsidRPr="00096B50" w:rsidRDefault="001433E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Значение знаний о строении и жизнедеятельности организма человека для самопознания и сохранения здоровья.</w:t>
            </w:r>
          </w:p>
        </w:tc>
        <w:tc>
          <w:tcPr>
            <w:tcW w:w="3953" w:type="dxa"/>
            <w:gridSpan w:val="3"/>
          </w:tcPr>
          <w:p w:rsidR="00C823B1" w:rsidRPr="00ED1E77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организма человека, их значение для использования в собственной жизни; роль биологии в практической деятельности людей и самого ученика.</w:t>
            </w:r>
          </w:p>
          <w:p w:rsidR="00FF6B60" w:rsidRPr="00ED1E77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720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D2AFE" w:rsidRPr="00096B50" w:rsidTr="00DD2AFE">
        <w:trPr>
          <w:trHeight w:val="916"/>
        </w:trPr>
        <w:tc>
          <w:tcPr>
            <w:tcW w:w="559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природе.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  <w:r w:rsidR="00E11365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закрепления первичных знаний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FF6B60" w:rsidRPr="00096B50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3953" w:type="dxa"/>
            <w:gridSpan w:val="3"/>
          </w:tcPr>
          <w:p w:rsidR="00C823B1" w:rsidRPr="00ED1E77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человека, обусловленные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деятельностью.</w:t>
            </w:r>
          </w:p>
          <w:p w:rsidR="00C823B1" w:rsidRPr="00ED1E77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биологического объекта «Человек разумный» к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 Млекопитающие, отряду Приматы.</w:t>
            </w:r>
          </w:p>
          <w:p w:rsidR="00FF6B60" w:rsidRPr="00ED1E77" w:rsidRDefault="00C823B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Сравнивать человека с представителями класса Млекопитающие и отряда Приматы и делать вывод на основе сравнения.</w:t>
            </w:r>
          </w:p>
        </w:tc>
        <w:tc>
          <w:tcPr>
            <w:tcW w:w="720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2971"/>
        </w:trPr>
        <w:tc>
          <w:tcPr>
            <w:tcW w:w="559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0" w:type="dxa"/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Клетка: строение, химический состав, жизнедеятельность.</w:t>
            </w: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№1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Действие фермента каталазы на </w:t>
            </w:r>
            <w:proofErr w:type="spellStart"/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>пероксид</w:t>
            </w:r>
            <w:proofErr w:type="spellEnd"/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водорода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:rsidR="00FC5EEA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FF6B60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FF6B60" w:rsidRPr="00096B50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 человека. Строение и процессы жизнедеятельности организма   (обмен веществ, биосинтез, биологическое окисление), их значение. Рост и развитие, возбудимость. Роль ферментов в обмене веще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етки.</w:t>
            </w:r>
          </w:p>
        </w:tc>
        <w:tc>
          <w:tcPr>
            <w:tcW w:w="3953" w:type="dxa"/>
            <w:gridSpan w:val="3"/>
          </w:tcPr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 органоиды клетки</w:t>
            </w:r>
          </w:p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-процессы жизнедеятельности клетки</w:t>
            </w:r>
          </w:p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-роль ферментов в процессе обмена веществ;</w:t>
            </w:r>
          </w:p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-сущность процессов обмена веществ, роста, возбудимости, деления клетки.</w:t>
            </w:r>
          </w:p>
          <w:p w:rsidR="001753E7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и описывать основные органоиды клетки</w:t>
            </w:r>
          </w:p>
          <w:p w:rsidR="00FF6B60" w:rsidRPr="00ED1E77" w:rsidRDefault="001753E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Сравнивать клетки растений, животных и человека.</w:t>
            </w:r>
          </w:p>
        </w:tc>
        <w:tc>
          <w:tcPr>
            <w:tcW w:w="720" w:type="dxa"/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1155"/>
        </w:trPr>
        <w:tc>
          <w:tcPr>
            <w:tcW w:w="559" w:type="dxa"/>
            <w:tcBorders>
              <w:bottom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B60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№2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EEA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6B60" w:rsidRPr="00096B50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Ткани животных и человека: эпителиальные, соединительные (костная, хрящевая, жировая, кровь), мышечные (гладкая, поперечнополосатая, сердечная), нервная.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Нейрон: тело, дендриты, аксон. Межклеточное вещество.</w:t>
            </w:r>
          </w:p>
        </w:tc>
        <w:tc>
          <w:tcPr>
            <w:tcW w:w="3953" w:type="dxa"/>
            <w:gridSpan w:val="3"/>
            <w:tcBorders>
              <w:bottom w:val="single" w:sz="4" w:space="0" w:color="auto"/>
            </w:tcBorders>
          </w:tcPr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ткань; основные группы тканей человека; 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Изучать микроскопическое строение тканей.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Рассматривать готовые препараты и описывать ткани человека.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Сравнивать ткани человека и делать выводы на основе их сравнения.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строением тканей и выполняемыми функциями.</w:t>
            </w:r>
          </w:p>
          <w:p w:rsidR="00FF6B60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методах изучения организма в собственной жизни для проведения наблюдений за состоянием собственного организма.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6B60" w:rsidRPr="00096B50" w:rsidRDefault="00FF6B6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6B60" w:rsidRPr="00CA53A4" w:rsidRDefault="00FF6B60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180"/>
        </w:trPr>
        <w:tc>
          <w:tcPr>
            <w:tcW w:w="559" w:type="dxa"/>
            <w:tcBorders>
              <w:top w:val="single" w:sz="4" w:space="0" w:color="auto"/>
            </w:tcBorders>
          </w:tcPr>
          <w:p w:rsidR="009477D2" w:rsidRPr="00096B50" w:rsidRDefault="00FC5EE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FC5EEA" w:rsidRPr="00096B50" w:rsidRDefault="00FC5EE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организма.  Нервная и гуморальная регуляция.</w:t>
            </w: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EEA" w:rsidRPr="00096B50" w:rsidRDefault="00FC5EE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FC5EEA" w:rsidRPr="00096B50" w:rsidRDefault="00FC5EE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59EE" w:rsidRPr="00096B50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Строение и процессы жизнедеятельности организма человека. Рефлекторный характер деятельности нервной системы. Рефлекс, рефлекторная дуга: чувствительные, вставочные, исполнительные нейроны. Рецепторы. Нервная регуляция. Гормоны. Гормональная регуляция. Органы и системы органов.</w:t>
            </w:r>
          </w:p>
          <w:p w:rsidR="001859EE" w:rsidRPr="00096B50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D2" w:rsidRPr="00096B50" w:rsidRDefault="009477D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auto"/>
            </w:tcBorders>
          </w:tcPr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понятия: Ткань, орган, система органов, рефлекс, рецептор, рефлекторная дуга.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Называть органы и системы органов человека.</w:t>
            </w:r>
          </w:p>
          <w:p w:rsidR="001859EE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и описывать органы и системы органов человека.</w:t>
            </w:r>
          </w:p>
          <w:p w:rsidR="009477D2" w:rsidRPr="00ED1E77" w:rsidRDefault="001859E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регуляции жизнедеятельности организма.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477D2" w:rsidRPr="00096B50" w:rsidRDefault="009477D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477D2" w:rsidRPr="00CA53A4" w:rsidRDefault="009477D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77D2" w:rsidRPr="00CA53A4" w:rsidRDefault="009477D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07F" w:rsidRPr="00096B50" w:rsidTr="00DD2AFE">
        <w:trPr>
          <w:trHeight w:val="331"/>
        </w:trPr>
        <w:tc>
          <w:tcPr>
            <w:tcW w:w="15310" w:type="dxa"/>
            <w:gridSpan w:val="15"/>
            <w:tcBorders>
              <w:bottom w:val="single" w:sz="4" w:space="0" w:color="auto"/>
            </w:tcBorders>
          </w:tcPr>
          <w:p w:rsidR="00FD507F" w:rsidRPr="00096B50" w:rsidRDefault="00FD507F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ОПОР</w:t>
            </w:r>
            <w:r w:rsidR="00726C91"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НО ДВИГАТЕЛЬНАЯ СИС</w:t>
            </w:r>
            <w:r w:rsidR="0000257A"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 xml:space="preserve"> (9 часов)</w:t>
            </w:r>
          </w:p>
        </w:tc>
      </w:tr>
      <w:tr w:rsidR="00DD2AFE" w:rsidRPr="00096B50" w:rsidTr="00DD2AFE">
        <w:trPr>
          <w:trHeight w:val="58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7C9B"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26C91" w:rsidRPr="00096B50" w:rsidRDefault="00726C91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костей.</w:t>
            </w:r>
          </w:p>
          <w:p w:rsidR="00726C91" w:rsidRPr="00096B50" w:rsidRDefault="00726C91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91" w:rsidRPr="00096B50" w:rsidRDefault="00726C91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№3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>«Строение костной ткани»</w:t>
            </w:r>
          </w:p>
          <w:p w:rsidR="00726C91" w:rsidRPr="00096B50" w:rsidRDefault="00726C91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№4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>«Состав костей»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1" w:rsidRPr="00096B50" w:rsidRDefault="00726C91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Опора и движение. Строение и функции опорно-двигательной системы. Строение опорной системы: скелет, кости (длинные, короткие, плоские), хрящи, связки. Строение кости: компактное вещество, губчатое вещество, надкостница, костные клетки, костные пластинки, костные канальцы. Соединения костей (неподвижные, </w:t>
            </w:r>
            <w:proofErr w:type="spell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полуподвижные</w:t>
            </w:r>
            <w:proofErr w:type="spell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, подвижные). Строение сустава: суставная головка, суставная впадина, связки, суставной хрящ, суставная сумка. Суставная жидкость.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-особенности строения скелета человека;</w:t>
            </w:r>
          </w:p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-функции ОДС.</w:t>
            </w:r>
          </w:p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основные части скелета человека.</w:t>
            </w:r>
          </w:p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взаимосвязь:</w:t>
            </w:r>
          </w:p>
          <w:p w:rsidR="00726C91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-между строением и функциями костей</w:t>
            </w:r>
          </w:p>
          <w:p w:rsidR="00967C9B" w:rsidRPr="00096B50" w:rsidRDefault="00726C91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-между строением и функциями скелета.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107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C9B"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C4B4A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туловища.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первичных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опорной системы. Скелет головы: отделы черепа (мозговой, лицевой), кости черепа (височная, затылочная, теменная, лобная, скуловая, верхне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и нижнечелюстная). Скелет туловища. Позвоночник (отделы позвоночника: шейный,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грудной, поясничный, крестцовый, копчиковый), грудная клетка (ребра, грудина)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риспособление скелета человека к </w:t>
            </w:r>
            <w:proofErr w:type="spell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деятельности. Особенности скелета, связанные с развитием мозга и речи.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скелета головы и туловища человека.</w:t>
            </w:r>
          </w:p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основные части скелета головы и туловища человека.</w:t>
            </w:r>
          </w:p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строением и функциями скелета.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B" w:rsidRPr="00E507E2" w:rsidRDefault="00967C9B" w:rsidP="00E507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1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67C9B"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  <w:p w:rsidR="00AC4B4A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4A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опорной системы. Скелет поясов: плечевой (ключицы, лопатки), тазовый пояс и свободных конечностей. Скелет верхних конечносте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плечо: плечевая кость; предплечье: локтевая и лучевая; кисть: запястье, пясть, фаланги пальцев) и нижней (бедро: бедренная; голень: малоберцовая и большеберцовая; стопа: предплюсна, плюсна, фаланги пальцев). Приспособление к </w:t>
            </w:r>
            <w:proofErr w:type="spell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скелета поясов и свободных конечностей человека.</w:t>
            </w:r>
          </w:p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основные части скелета поясов и свободных конечностей.</w:t>
            </w:r>
          </w:p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строения человека, обусловленные </w:t>
            </w:r>
            <w:proofErr w:type="spell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деятельностью.</w:t>
            </w:r>
          </w:p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строением и функциями скелета.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B" w:rsidRPr="00E507E2" w:rsidRDefault="00967C9B" w:rsidP="00E507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36"/>
        </w:trPr>
        <w:tc>
          <w:tcPr>
            <w:tcW w:w="559" w:type="dxa"/>
            <w:tcBorders>
              <w:top w:val="single" w:sz="4" w:space="0" w:color="auto"/>
            </w:tcBorders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7C9B"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4" w:space="0" w:color="auto"/>
            </w:tcBorders>
          </w:tcPr>
          <w:p w:rsidR="00AC4B4A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костей.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4A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Приемы оказания первой помощи при травмах ОДС.</w:t>
            </w:r>
          </w:p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Травмы: переломы, вывихи, растяжения связок.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</w:t>
            </w: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4B4A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-соблюдения мер профилактики травматизма, нарушения осанки. </w:t>
            </w:r>
          </w:p>
          <w:p w:rsidR="00967C9B" w:rsidRPr="00096B50" w:rsidRDefault="00AC4B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-оказания первой помощи при травмах.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9" w:type="dxa"/>
          </w:tcPr>
          <w:p w:rsidR="00967C9B" w:rsidRPr="00096B50" w:rsidRDefault="00AC4B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0" w:type="dxa"/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Мышцы.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Строение двигательной системы. Обзор основных мышц человека: гладкие и скелетные, жевательные и мимические мышцы головы. Мышцы туловища и конечностей. Дыхательные мышцы (межреберные, диафрагма). Сухожилия.</w:t>
            </w:r>
          </w:p>
        </w:tc>
        <w:tc>
          <w:tcPr>
            <w:tcW w:w="3816" w:type="dxa"/>
          </w:tcPr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Тип мышц, их строение и значение.</w:t>
            </w:r>
          </w:p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Распознавать на таблицах основные группы мышц человека.</w:t>
            </w:r>
          </w:p>
        </w:tc>
        <w:tc>
          <w:tcPr>
            <w:tcW w:w="857" w:type="dxa"/>
            <w:gridSpan w:val="3"/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783"/>
        </w:trPr>
        <w:tc>
          <w:tcPr>
            <w:tcW w:w="559" w:type="dxa"/>
            <w:tcBorders>
              <w:right w:val="single" w:sz="4" w:space="0" w:color="auto"/>
            </w:tcBorders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B4A" w:rsidRPr="0009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Динамическая и статическая работа мышц. Энергетика мышечного сокращения. Регуляция мышечных движений.</w:t>
            </w:r>
          </w:p>
        </w:tc>
        <w:tc>
          <w:tcPr>
            <w:tcW w:w="3816" w:type="dxa"/>
          </w:tcPr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принцип работы мышц.</w:t>
            </w:r>
          </w:p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строением и функциями мышц.</w:t>
            </w:r>
          </w:p>
        </w:tc>
        <w:tc>
          <w:tcPr>
            <w:tcW w:w="857" w:type="dxa"/>
            <w:gridSpan w:val="3"/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53"/>
        </w:trPr>
        <w:tc>
          <w:tcPr>
            <w:tcW w:w="559" w:type="dxa"/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B4A" w:rsidRPr="0009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Нарушение осанки и плоскостопие.</w:t>
            </w:r>
          </w:p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967C9B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Осанка. Признаки хорошей осанки. Нарушение правильной осанки. Плоскостопие. Коррекция. Предупреждение плоскостопия и искривления позвоночника.</w:t>
            </w:r>
          </w:p>
        </w:tc>
        <w:tc>
          <w:tcPr>
            <w:tcW w:w="3816" w:type="dxa"/>
          </w:tcPr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хорошей осанки. Последствия нарушения правильной осанки. </w:t>
            </w:r>
          </w:p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</w:t>
            </w: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-проведения наблюдений за состоянием собственного организма</w:t>
            </w:r>
          </w:p>
          <w:p w:rsidR="00967C9B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-соблюдение мер профилактики нарушения осанки.</w:t>
            </w:r>
          </w:p>
        </w:tc>
        <w:tc>
          <w:tcPr>
            <w:tcW w:w="857" w:type="dxa"/>
            <w:gridSpan w:val="3"/>
          </w:tcPr>
          <w:p w:rsidR="00967C9B" w:rsidRPr="00096B50" w:rsidRDefault="00967C9B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967C9B" w:rsidRPr="00CA53A4" w:rsidRDefault="00967C9B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1778"/>
        </w:trPr>
        <w:tc>
          <w:tcPr>
            <w:tcW w:w="559" w:type="dxa"/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B4A" w:rsidRPr="0009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</w:t>
            </w:r>
          </w:p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4F6F92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Укрепление здоровья: двигательная активность. Соблюдение правил ЗОЖ. Развитие ОДС: роль зарядки, уроков физкультуры и спорта в развитии организма.</w:t>
            </w:r>
          </w:p>
        </w:tc>
        <w:tc>
          <w:tcPr>
            <w:tcW w:w="3816" w:type="dxa"/>
          </w:tcPr>
          <w:p w:rsidR="00096B50" w:rsidRPr="00096B50" w:rsidRDefault="00096B50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6F92" w:rsidRPr="00096B50" w:rsidRDefault="00096B5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для профилактики заболеваний ОДС. </w:t>
            </w:r>
          </w:p>
        </w:tc>
        <w:tc>
          <w:tcPr>
            <w:tcW w:w="857" w:type="dxa"/>
            <w:gridSpan w:val="3"/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4F6F92" w:rsidRPr="00CA53A4" w:rsidRDefault="004F6F9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4F6F92" w:rsidRPr="00CA53A4" w:rsidRDefault="004F6F9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2440"/>
        </w:trPr>
        <w:tc>
          <w:tcPr>
            <w:tcW w:w="559" w:type="dxa"/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B4A" w:rsidRPr="00096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4F6F92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Урок-зачет по теме «Опорно-двигательная система»</w:t>
            </w:r>
          </w:p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50" w:rsidRPr="00096B50" w:rsidRDefault="00096B50" w:rsidP="00DD2AFE">
            <w:pPr>
              <w:pStyle w:val="a4"/>
              <w:overflowPunct w:val="0"/>
              <w:autoSpaceDE w:val="0"/>
              <w:autoSpaceDN w:val="0"/>
              <w:adjustRightInd w:val="0"/>
              <w:spacing w:before="6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№2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«Скелет человека»</w:t>
            </w:r>
          </w:p>
          <w:p w:rsidR="00096B50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№3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B50">
              <w:rPr>
                <w:rFonts w:ascii="Times New Roman" w:hAnsi="Times New Roman" w:cs="Times New Roman"/>
                <w:i/>
                <w:sz w:val="24"/>
                <w:szCs w:val="24"/>
              </w:rPr>
              <w:t>«Мышцы»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4F6F92" w:rsidRPr="00096B50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4F6F92" w:rsidRPr="00096B50" w:rsidRDefault="004F6F9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4F6F92" w:rsidRPr="00096B50" w:rsidRDefault="004F6F9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4F6F92" w:rsidRPr="00CA53A4" w:rsidRDefault="004F6F9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4F6F92" w:rsidRPr="00CA53A4" w:rsidRDefault="004F6F92" w:rsidP="00DD2A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6B50" w:rsidRPr="00096B50" w:rsidTr="00DD2AFE">
        <w:trPr>
          <w:trHeight w:val="445"/>
        </w:trPr>
        <w:tc>
          <w:tcPr>
            <w:tcW w:w="15310" w:type="dxa"/>
            <w:gridSpan w:val="15"/>
            <w:tcBorders>
              <w:bottom w:val="single" w:sz="4" w:space="0" w:color="000000" w:themeColor="text1"/>
            </w:tcBorders>
          </w:tcPr>
          <w:p w:rsidR="00096B50" w:rsidRPr="00770DFA" w:rsidRDefault="00096B50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A">
              <w:rPr>
                <w:rFonts w:ascii="Times New Roman" w:hAnsi="Times New Roman" w:cs="Times New Roman"/>
                <w:b/>
                <w:sz w:val="28"/>
                <w:szCs w:val="28"/>
              </w:rPr>
              <w:t>КРОВЬ. КРОВООБРАЩЕНИЕ</w:t>
            </w:r>
            <w:r w:rsidRPr="00770DFA">
              <w:rPr>
                <w:rFonts w:ascii="Times New Roman" w:hAnsi="Times New Roman" w:cs="Times New Roman"/>
                <w:sz w:val="28"/>
                <w:szCs w:val="28"/>
              </w:rPr>
              <w:t xml:space="preserve"> (9 ЧАСОВ)</w:t>
            </w:r>
          </w:p>
        </w:tc>
      </w:tr>
      <w:tr w:rsidR="00DD2AFE" w:rsidRPr="00096B50" w:rsidTr="00DD2AFE">
        <w:trPr>
          <w:trHeight w:val="807"/>
        </w:trPr>
        <w:tc>
          <w:tcPr>
            <w:tcW w:w="559" w:type="dxa"/>
            <w:tcBorders>
              <w:bottom w:val="single" w:sz="4" w:space="0" w:color="auto"/>
            </w:tcBorders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50" w:rsidRPr="00096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4F6F92" w:rsidRPr="000B17D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Внутренняя среда. Значение крови и ее состав.</w:t>
            </w:r>
          </w:p>
          <w:p w:rsidR="000B17D0" w:rsidRPr="000B17D0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D0" w:rsidRPr="000B17D0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0B17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0B17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5</w:t>
            </w:r>
            <w:r w:rsidRPr="000B1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17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«Сравнение крови </w:t>
            </w:r>
            <w:r w:rsidRPr="000B17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человека с кровью лягушки»</w:t>
            </w:r>
          </w:p>
          <w:p w:rsidR="000B17D0" w:rsidRPr="000B17D0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B17D0" w:rsidRPr="0040750F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4F6F92" w:rsidRPr="000B17D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</w:tcPr>
          <w:p w:rsidR="004F6F92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тканевая жидкость и лимфа. Кровь и ее функции. Плазма крови, клетки крови (эритроциты, лейкоциты, тромбоциты). Свертывание крови.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признаки биологических объектов:</w:t>
            </w:r>
          </w:p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-составляющие внутренней среды организма</w:t>
            </w:r>
          </w:p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-составляющие крови (форменные элементы)</w:t>
            </w:r>
          </w:p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-составляющие плазмы.</w:t>
            </w:r>
          </w:p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свертывания крови.</w:t>
            </w:r>
          </w:p>
          <w:p w:rsidR="000B17D0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Сравнивать кровь человека и лягушки и делать выводы на основе их сравнения.</w:t>
            </w:r>
          </w:p>
          <w:p w:rsidR="004F6F92" w:rsidRPr="000B17D0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7D0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строением и функциями крови.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13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6F92" w:rsidRPr="00E507E2" w:rsidRDefault="004F6F92" w:rsidP="00E507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7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6B50" w:rsidRPr="00096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D0" w:rsidRPr="00ED1E77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2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Иммунитет. Иммунная система человека (костный мозг, тимус, лимфатические узлы, селезенка, лимфоидная ткань). Антигены и антитела. Иммунная реакция. Клеточный и гуморальный иммунитет. Вакцинация. Лечебные сыворотки. Классификация иммунитета (</w:t>
            </w:r>
            <w:proofErr w:type="gram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пассивный, естественный и искусственный).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B17D0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иммунитета, виды иммунитета.</w:t>
            </w:r>
          </w:p>
          <w:p w:rsidR="000B17D0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Объяснять проявление иммунитета у человека.</w:t>
            </w:r>
          </w:p>
          <w:p w:rsidR="004F6F92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для соблюдения мер профилактики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, инфекционных заболеваний.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69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096B50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50" w:rsidRPr="00096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совместимость. Переливание крови.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D0" w:rsidRPr="00ED1E77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2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Группы крови. Переливание крови. Групповая совместимость крови, групповая совместимость тканей. Резус-фактор.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B17D0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организма человека, его строения и жизнедеятельности: свою группу крови, резус-фактор; факторы риска для здоровья.</w:t>
            </w:r>
          </w:p>
          <w:p w:rsidR="004F6F92" w:rsidRPr="00ED1E77" w:rsidRDefault="000B17D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Находить в различных источниках биологическую информацию по проблеме пересадки органов и тканей, об использовании донорской крови.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rPr>
          <w:trHeight w:val="681"/>
        </w:trPr>
        <w:tc>
          <w:tcPr>
            <w:tcW w:w="559" w:type="dxa"/>
            <w:tcBorders>
              <w:top w:val="single" w:sz="4" w:space="0" w:color="auto"/>
            </w:tcBorders>
          </w:tcPr>
          <w:p w:rsidR="004F6F92" w:rsidRPr="0040750F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50" w:rsidRPr="00407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40750F" w:rsidRPr="00ED1E77" w:rsidRDefault="0040750F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кровообращения.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17D0" w:rsidRPr="00ED1E77" w:rsidRDefault="000B17D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</w:tcPr>
          <w:p w:rsidR="004F6F92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система. Сердце и кровеносные сосуды. Строение (предсердия, желудочки, створчатые и полулунные клапаны) и функции сердца (фазы сердечной деятельности). Транспорт веществ. Кровеносные сосуды: аорта, артерии,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капилляры. Вены. Большой и малый круги кровообращения. Значение кровообращения.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органов кровообращения; сущность биологического процесса: работу сердца; взаимосвязь между строением и функциями сердца.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описывать на таблицах: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-систему органов кровообращения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-органы кровеносной системы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-сущность биологического процесса – транспорта веществ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 кругов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кровообращ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92" w:rsidRPr="00ED1E77" w:rsidRDefault="004F6F9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rPr>
          <w:trHeight w:val="201"/>
        </w:trPr>
        <w:tc>
          <w:tcPr>
            <w:tcW w:w="559" w:type="dxa"/>
            <w:tcBorders>
              <w:bottom w:val="single" w:sz="4" w:space="0" w:color="auto"/>
            </w:tcBorders>
          </w:tcPr>
          <w:p w:rsidR="004F6F92" w:rsidRPr="0040750F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Движение лимфы.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750F" w:rsidRPr="00ED1E77" w:rsidRDefault="0040750F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</w:tcPr>
          <w:p w:rsidR="004F6F92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Лимфатическая система. Лимфа, лимфатические капилляры, сосуды, грудной проток, лимфатические узлы. Отток лимфы. Функции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лимфоузлов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. Значение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. Связь кровеносной и лимфатической системы.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строения органов лимфатической системы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 сущность биологического процесс</w:t>
            </w:r>
            <w:proofErr w:type="gram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веществ.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биологического процесса – </w:t>
            </w:r>
            <w:proofErr w:type="spell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92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кровеносной и лимфатической системой.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rPr>
          <w:trHeight w:val="77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40750F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0F" w:rsidRPr="00ED1E77" w:rsidRDefault="0040750F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Причины движения крови по сосудам. Давление крови на с</w:t>
            </w:r>
            <w:r w:rsidR="00227317">
              <w:rPr>
                <w:rFonts w:ascii="Times New Roman" w:hAnsi="Times New Roman" w:cs="Times New Roman"/>
                <w:sz w:val="24"/>
                <w:szCs w:val="24"/>
              </w:rPr>
              <w:t>тенки сосудов. Измерение АД. АД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и нижнее. Пульс. ЧСС. Перераспределение крови в организме.</w:t>
            </w:r>
          </w:p>
          <w:p w:rsidR="004F6F92" w:rsidRPr="00ED1E77" w:rsidRDefault="004F6F9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proofErr w:type="gram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proofErr w:type="gramEnd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процессов: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-движение крови по сосудам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-регуляция жизнедеятельности организма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-автоматизма сердечной мышцы;</w:t>
            </w:r>
          </w:p>
          <w:p w:rsidR="0040750F" w:rsidRPr="00ED1E77" w:rsidRDefault="0040750F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Роль гормонов в организме.</w:t>
            </w:r>
          </w:p>
          <w:p w:rsidR="004F6F92" w:rsidRPr="00ED1E77" w:rsidRDefault="004F6F92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rPr>
          <w:trHeight w:val="822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</w:tcPr>
          <w:p w:rsidR="004F6F92" w:rsidRPr="0040750F" w:rsidRDefault="00096B5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30" w:rsidRPr="00ED1E77" w:rsidRDefault="00AD763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92" w:rsidRPr="00ED1E77" w:rsidRDefault="00AD763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Нейрогуморальная регуляция работы сердца и сосудов. Автоматизм  сердечной мышцы. Гуморальная регуляция.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92" w:rsidRPr="00ED1E77" w:rsidRDefault="00AD763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F92" w:rsidRPr="00227317" w:rsidRDefault="004F6F92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6F92" w:rsidRPr="00ED1E77" w:rsidRDefault="004F6F9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559" w:type="dxa"/>
          </w:tcPr>
          <w:p w:rsidR="00AD7630" w:rsidRPr="0040750F" w:rsidRDefault="00AD7630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0" w:type="dxa"/>
          </w:tcPr>
          <w:p w:rsidR="00AD7630" w:rsidRPr="00ED1E77" w:rsidRDefault="00AD763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сосудов. Первая помощь при кровотечениях.</w:t>
            </w:r>
          </w:p>
        </w:tc>
        <w:tc>
          <w:tcPr>
            <w:tcW w:w="1710" w:type="dxa"/>
            <w:gridSpan w:val="3"/>
          </w:tcPr>
          <w:p w:rsidR="00ED1E77" w:rsidRPr="00ED1E77" w:rsidRDefault="00ED1E7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AD7630" w:rsidRPr="00ED1E77" w:rsidRDefault="00AD763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D1E77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СС заболевания, причины и предупреждения (гипертония, гипотония, инсульт, инфаркт). Пульс. ЧСС. Функциональная проба. Культура отношения к собственному здоровью и здоровью окружающих. Соблюдение санитарно –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норм и правил ЗОЖ. Вредные привычки.</w:t>
            </w:r>
          </w:p>
          <w:p w:rsidR="00AD7630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Виды кровотечений. Приемы оказания первой помощи. Жгут. Закрутка. Давящая повязка.</w:t>
            </w:r>
          </w:p>
        </w:tc>
        <w:tc>
          <w:tcPr>
            <w:tcW w:w="3816" w:type="dxa"/>
          </w:tcPr>
          <w:p w:rsidR="00ED1E77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факторов риска для здоровья.</w:t>
            </w:r>
          </w:p>
          <w:p w:rsidR="00ED1E77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</w:t>
            </w:r>
            <w:proofErr w:type="gramStart"/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D1E77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-проведения наблюдений за состоянием собственного организма</w:t>
            </w:r>
          </w:p>
          <w:p w:rsidR="00ED1E77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вредных привычек </w:t>
            </w:r>
          </w:p>
          <w:p w:rsidR="00AD7630" w:rsidRPr="00ED1E77" w:rsidRDefault="00ED1E77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приобретенные знания для оказания первой помощи при травмах (повреждение сосудов)</w:t>
            </w:r>
          </w:p>
        </w:tc>
        <w:tc>
          <w:tcPr>
            <w:tcW w:w="857" w:type="dxa"/>
            <w:gridSpan w:val="3"/>
          </w:tcPr>
          <w:p w:rsidR="00AD7630" w:rsidRPr="00ED1E77" w:rsidRDefault="00AD763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20</w:t>
            </w:r>
          </w:p>
          <w:p w:rsidR="00AD7630" w:rsidRPr="00ED1E77" w:rsidRDefault="00AD763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  <w:tc>
          <w:tcPr>
            <w:tcW w:w="1147" w:type="dxa"/>
            <w:gridSpan w:val="3"/>
          </w:tcPr>
          <w:p w:rsidR="00AD7630" w:rsidRPr="00227317" w:rsidRDefault="00AD7630" w:rsidP="00DD2AFE">
            <w:pPr>
              <w:ind w:left="2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AD7630" w:rsidRPr="00ED1E77" w:rsidRDefault="00AD7630" w:rsidP="00DD2AFE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40750F" w:rsidTr="00DD2AFE">
        <w:trPr>
          <w:trHeight w:val="703"/>
        </w:trPr>
        <w:tc>
          <w:tcPr>
            <w:tcW w:w="559" w:type="dxa"/>
          </w:tcPr>
          <w:p w:rsidR="00437907" w:rsidRPr="0040750F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D7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ED1E77" w:rsidRPr="00ED1E77" w:rsidRDefault="00ED1E7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Урок-зачет по теме</w:t>
            </w:r>
            <w:r w:rsidRPr="00ED1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««Кровь и кровообращение».</w:t>
            </w:r>
          </w:p>
          <w:p w:rsidR="00ED1E77" w:rsidRPr="00ED1E77" w:rsidRDefault="00ED1E7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E77" w:rsidRPr="00ED1E77" w:rsidRDefault="00ED1E7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№4</w:t>
            </w: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E77">
              <w:rPr>
                <w:rFonts w:ascii="Times New Roman" w:hAnsi="Times New Roman" w:cs="Times New Roman"/>
                <w:i/>
                <w:sz w:val="24"/>
                <w:szCs w:val="24"/>
              </w:rPr>
              <w:t>«Кровь и кровообращение»</w:t>
            </w:r>
          </w:p>
          <w:p w:rsidR="00437907" w:rsidRPr="00ED1E77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437907" w:rsidRPr="00ED1E77" w:rsidRDefault="00ED1E7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437907" w:rsidRPr="00ED1E77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437907" w:rsidRPr="00ED1E77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437907" w:rsidRPr="00ED1E77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437907" w:rsidRPr="00227317" w:rsidRDefault="00437907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437907" w:rsidRPr="00ED1E77" w:rsidRDefault="00437907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7F" w:rsidRPr="00096B50" w:rsidTr="00DD2AFE">
        <w:tc>
          <w:tcPr>
            <w:tcW w:w="15310" w:type="dxa"/>
            <w:gridSpan w:val="15"/>
          </w:tcPr>
          <w:p w:rsidR="00FD507F" w:rsidRPr="00096B50" w:rsidRDefault="00FD507F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ДЫХА</w:t>
            </w:r>
            <w:r w:rsidR="00746687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СИСТЕМА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0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DD2AFE" w:rsidRPr="00096B50" w:rsidTr="00DD2AFE">
        <w:tc>
          <w:tcPr>
            <w:tcW w:w="559" w:type="dxa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дыхания. Строение легких.</w:t>
            </w:r>
          </w:p>
          <w:p w:rsidR="00B53CC3" w:rsidRPr="00C762C3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№6.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62C3">
              <w:rPr>
                <w:rFonts w:ascii="Times New Roman" w:hAnsi="Times New Roman" w:cs="Times New Roman"/>
                <w:i/>
                <w:sz w:val="24"/>
                <w:szCs w:val="24"/>
              </w:rPr>
              <w:t>Состав вдыхаемого и выдыхаемого воздуха»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53CC3" w:rsidRPr="00C762C3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Дыхание. Система органов дыхания (верхние дыхательные пути, гортань, трахея, главные бронхи, бронхиальное дерево, альвеолы) и ее роль в обмене веществ.</w:t>
            </w:r>
          </w:p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Легкие, плевра, плевральная полость. Связь с кровеносной системой.</w:t>
            </w:r>
          </w:p>
        </w:tc>
        <w:tc>
          <w:tcPr>
            <w:tcW w:w="3816" w:type="dxa"/>
          </w:tcPr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организма человека – органы дыхательной системы</w:t>
            </w:r>
          </w:p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органы дыхания.</w:t>
            </w:r>
          </w:p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дыхания.</w:t>
            </w:r>
          </w:p>
        </w:tc>
        <w:tc>
          <w:tcPr>
            <w:tcW w:w="857" w:type="dxa"/>
            <w:gridSpan w:val="3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B53CC3" w:rsidRPr="00227317" w:rsidRDefault="00B53CC3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Дыхательные движения.</w:t>
            </w:r>
          </w:p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C762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№7.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«Дыхательные движения. Модель </w:t>
            </w:r>
            <w:proofErr w:type="spellStart"/>
            <w:r w:rsidRPr="00C762C3">
              <w:rPr>
                <w:rFonts w:ascii="Times New Roman" w:hAnsi="Times New Roman" w:cs="Times New Roman"/>
                <w:i/>
                <w:sz w:val="24"/>
                <w:szCs w:val="24"/>
              </w:rPr>
              <w:t>Дондерса</w:t>
            </w:r>
            <w:proofErr w:type="spellEnd"/>
            <w:r w:rsidRPr="00C762C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53CC3" w:rsidRPr="00C762C3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Обмен газов в легких и тканях. Механизм вдоха и выдоха. Дыхательные движения.</w:t>
            </w:r>
          </w:p>
        </w:tc>
        <w:tc>
          <w:tcPr>
            <w:tcW w:w="3816" w:type="dxa"/>
          </w:tcPr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дыхания и транспорт веществ.</w:t>
            </w:r>
          </w:p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857" w:type="dxa"/>
            <w:gridSpan w:val="3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B53CC3" w:rsidRPr="00227317" w:rsidRDefault="00B53CC3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C762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Регуляция дыхания.</w:t>
            </w:r>
          </w:p>
          <w:p w:rsidR="00B53CC3" w:rsidRPr="00C762C3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B53CC3" w:rsidRPr="00C762C3" w:rsidRDefault="00C762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Дыхательный центр продолговатого мозга. Высшие дыхательные центры коры больших полушарий головного мозга. Рефлекторная регуляция дыхания. </w:t>
            </w:r>
          </w:p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Гуморальная регуляция дыхания. Защитный рефлекс (чихание и кашель).</w:t>
            </w:r>
          </w:p>
        </w:tc>
        <w:tc>
          <w:tcPr>
            <w:tcW w:w="3816" w:type="dxa"/>
          </w:tcPr>
          <w:p w:rsidR="00C762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типы и</w:t>
            </w: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>сущность регуляции биологического процесса дыхания.</w:t>
            </w:r>
          </w:p>
          <w:p w:rsidR="00B53CC3" w:rsidRPr="00C762C3" w:rsidRDefault="00C762C3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C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C7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 за состоянием собственного здоровья.</w:t>
            </w:r>
          </w:p>
        </w:tc>
        <w:tc>
          <w:tcPr>
            <w:tcW w:w="857" w:type="dxa"/>
            <w:gridSpan w:val="3"/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B53CC3" w:rsidRPr="00227317" w:rsidRDefault="00B53CC3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05"/>
        </w:trPr>
        <w:tc>
          <w:tcPr>
            <w:tcW w:w="559" w:type="dxa"/>
            <w:tcBorders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67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B678BE" w:rsidRPr="00B678BE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их предупреждение. Гигиена органов дыхания.</w:t>
            </w:r>
          </w:p>
          <w:p w:rsidR="00B53CC3" w:rsidRPr="00B678BE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органов дыхания.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3CC3" w:rsidRPr="00B678BE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</w:tcPr>
          <w:p w:rsidR="00B678BE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Вредные привычки, их влияние на состояние здоровье. Чистота атмосферного воздуха как фактор здоровья. Зависимость здоровья человека от состояния окружающей среды.</w:t>
            </w:r>
          </w:p>
          <w:p w:rsidR="00B53CC3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отравлении угарным газом, спасение утопающего.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B678BE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дыхания.</w:t>
            </w:r>
          </w:p>
          <w:p w:rsidR="00B678BE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инфекционных и простудных заболеваний, вредных привычек; для оказания первой помощи при отравлении </w:t>
            </w:r>
            <w:proofErr w:type="gramStart"/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67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спасении</w:t>
            </w:r>
            <w:proofErr w:type="gramEnd"/>
            <w:r w:rsidRPr="00B678BE">
              <w:rPr>
                <w:rFonts w:ascii="Times New Roman" w:hAnsi="Times New Roman" w:cs="Times New Roman"/>
                <w:sz w:val="24"/>
                <w:szCs w:val="24"/>
              </w:rPr>
              <w:t xml:space="preserve"> утопающего.</w:t>
            </w:r>
          </w:p>
          <w:p w:rsidR="00B678BE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собственного здоровья от состояния окружающей среды</w:t>
            </w:r>
          </w:p>
          <w:p w:rsidR="00B53CC3" w:rsidRPr="00B678BE" w:rsidRDefault="00B678B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BE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риска на здоровье.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3CC3" w:rsidRPr="00227317" w:rsidRDefault="00B53CC3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5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3CC3" w:rsidRPr="00096B50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1E77"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53CC3" w:rsidRPr="00874F20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20">
              <w:rPr>
                <w:rFonts w:ascii="Times New Roman" w:hAnsi="Times New Roman" w:cs="Times New Roman"/>
                <w:sz w:val="24"/>
                <w:szCs w:val="24"/>
              </w:rPr>
              <w:t>Урок-зачет по теме «</w:t>
            </w:r>
            <w:r w:rsidRPr="00874F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Дыхательная система</w:t>
            </w:r>
            <w:r w:rsidRPr="00874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8BE" w:rsidRPr="00874F20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8BE" w:rsidRPr="00096B50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№5</w:t>
            </w:r>
            <w:r w:rsidRPr="0087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F20">
              <w:rPr>
                <w:rFonts w:ascii="Times New Roman" w:hAnsi="Times New Roman" w:cs="Times New Roman"/>
                <w:i/>
                <w:sz w:val="24"/>
                <w:szCs w:val="24"/>
              </w:rPr>
              <w:t>«Дыхание»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3" w:rsidRPr="00096B50" w:rsidRDefault="00B678B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77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3" w:rsidRPr="00227317" w:rsidRDefault="00B53CC3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C3" w:rsidRPr="00096B50" w:rsidRDefault="00B53CC3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7F" w:rsidRPr="00096B50" w:rsidTr="00DD2AFE">
        <w:trPr>
          <w:trHeight w:val="501"/>
        </w:trPr>
        <w:tc>
          <w:tcPr>
            <w:tcW w:w="153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D507F" w:rsidRPr="00096B50" w:rsidRDefault="00FD507F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ПИЩЕВА</w:t>
            </w:r>
            <w:r w:rsidR="00645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РИТЕЛЬНАЯ СИСТЕМА 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</w:tr>
      <w:tr w:rsidR="00DD2AFE" w:rsidRPr="00096B50" w:rsidTr="00DD2AFE">
        <w:trPr>
          <w:trHeight w:val="63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Значение и состав пищи.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питательные вещества и пищевые продукты, в которых они находятся.</w:t>
            </w:r>
          </w:p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роль питательных веществ в организме.</w:t>
            </w:r>
          </w:p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сущность процесса питания.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227317" w:rsidRDefault="00770DFA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90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Пищеварение. Строение и функции пищеварительной системы. </w:t>
            </w:r>
            <w:proofErr w:type="gramStart"/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Органы пищеварения: пищеварительный канал (ротовая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полость, глотка, пищевод, желудок, кишечник) и пищеварительные железы (слюнные, железы желудка и кишечника, поджелудочная железа, печень).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организма человека – органы пищеварительной системы.</w:t>
            </w:r>
          </w:p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описывать на </w:t>
            </w: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таблицах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пищеварительной системы</w:t>
            </w:r>
          </w:p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пищеварения.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E507E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6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зубов.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Урок изучения и перв</w:t>
            </w:r>
            <w:r w:rsidR="00E11365">
              <w:rPr>
                <w:rFonts w:ascii="Times New Roman" w:hAnsi="Times New Roman" w:cs="Times New Roman"/>
                <w:sz w:val="24"/>
                <w:szCs w:val="24"/>
              </w:rPr>
              <w:t>ичного закрепления новых знаний</w:t>
            </w:r>
          </w:p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Зуб, его строение. Резцы. Клыки. Коренные зубы. Выпадающие (молочные) и постоянные зубы. Кариес.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описывать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формы и функции различных зубов</w:t>
            </w: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здоровья.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E507E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95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AE3C4A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Пищеваре</w:t>
            </w:r>
            <w:r w:rsidR="00AE3C4A" w:rsidRPr="00AE3C4A">
              <w:rPr>
                <w:rFonts w:ascii="Times New Roman" w:hAnsi="Times New Roman" w:cs="Times New Roman"/>
                <w:sz w:val="24"/>
                <w:szCs w:val="24"/>
              </w:rPr>
              <w:t>ние в ротовой полости и желудке.</w:t>
            </w:r>
          </w:p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№8.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C4A">
              <w:rPr>
                <w:rFonts w:ascii="Times New Roman" w:hAnsi="Times New Roman" w:cs="Times New Roman"/>
                <w:i/>
                <w:sz w:val="24"/>
                <w:szCs w:val="24"/>
              </w:rPr>
              <w:t>«Действие ферментов слюны на крахмал».</w:t>
            </w:r>
          </w:p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Л/</w:t>
            </w:r>
            <w:proofErr w:type="spellStart"/>
            <w:proofErr w:type="gramStart"/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E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№9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C4A">
              <w:rPr>
                <w:rFonts w:ascii="Times New Roman" w:hAnsi="Times New Roman" w:cs="Times New Roman"/>
                <w:i/>
                <w:sz w:val="24"/>
                <w:szCs w:val="24"/>
              </w:rPr>
              <w:t>«Действие ферментов желудочного сока на белки».</w:t>
            </w:r>
          </w:p>
          <w:p w:rsidR="00AE3C4A" w:rsidRPr="00096B50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пищеварительной системы. Пищеварительные железы. Пищеварение в ротовой полости. Роль ферментов в пищеварении. Пищеварительные ферменты ротовой полости: слюна, птиалин, </w:t>
            </w:r>
            <w:proofErr w:type="spellStart"/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мальтаза</w:t>
            </w:r>
            <w:proofErr w:type="spellEnd"/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, крахмал</w:t>
            </w:r>
            <w:proofErr w:type="gramStart"/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Глюкоза. Нейрогуморальная регуляция пищеварения. Пищеварение в желудке. Желудок, слои желудка. Пищеварительные ферменты желудка: желудочный сок, пепсин.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понятиям: фермент, рефлекс, безусловный и условный рефлексы.</w:t>
            </w:r>
          </w:p>
          <w:p w:rsidR="00AE3C4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пищеварительной системы</w:t>
            </w:r>
          </w:p>
          <w:p w:rsidR="00770DFA" w:rsidRPr="00AE3C4A" w:rsidRDefault="00AE3C4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AE3C4A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пищеварения, роль ферментов в пищеварении.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E507E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9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8E61ED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кишечнике. Всасывание питательных веществ.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ED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пищеварительной системы</w:t>
            </w:r>
          </w:p>
          <w:p w:rsidR="008E61ED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Роль ферментов в пищеварении.</w:t>
            </w:r>
          </w:p>
          <w:p w:rsidR="00770DFA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Переваривание пищи в 12-персной кишке. Ферменты поджелудочной железы, роль печени в пищеварении. Всасывание питательных веществ. Строение и функции тонкой и толстой кишки. Аппендикс.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1ED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понятиям: фермент</w:t>
            </w:r>
          </w:p>
          <w:p w:rsidR="008E61ED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пищеварительной системы</w:t>
            </w:r>
          </w:p>
          <w:p w:rsidR="00770DFA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пищеварения, роль ферментов в пищеварении.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E507E2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0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8E61ED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  <w:r w:rsidR="008E61ED"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питания.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61ED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70DFA" w:rsidRPr="008E61ED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Укрепление здоровья: рациональное питание, двигательная активность. Соблюдение санитарно-гигиенических норм и правил ЗОЖ. Вредные и полезные привычки.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1ED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здоровья.</w:t>
            </w:r>
          </w:p>
          <w:p w:rsidR="00770DFA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 органов ЖКТ. Оказание первой помощи при отравлении ядовитыми грибами.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6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8E61ED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пищеварения.</w:t>
            </w:r>
          </w:p>
          <w:p w:rsidR="008E61ED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1ED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№6</w:t>
            </w: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ED">
              <w:rPr>
                <w:rFonts w:ascii="Times New Roman" w:hAnsi="Times New Roman" w:cs="Times New Roman"/>
                <w:i/>
                <w:sz w:val="24"/>
                <w:szCs w:val="24"/>
              </w:rPr>
              <w:t>«Пищеварение»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61ED" w:rsidRPr="008E61ED" w:rsidRDefault="008E61E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70DFA" w:rsidRPr="008E61ED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8E61ED" w:rsidRDefault="008E61ED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ED">
              <w:rPr>
                <w:rFonts w:ascii="Times New Roman" w:hAnsi="Times New Roman" w:cs="Times New Roman"/>
                <w:sz w:val="24"/>
                <w:szCs w:val="24"/>
              </w:rPr>
              <w:t>Профилактика пищевых отравлений, кишечных инфекций. Симптомы аппендицита.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8E61ED" w:rsidRDefault="00770DFA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A" w:rsidRPr="00E507E2" w:rsidRDefault="00770DFA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DFA" w:rsidRPr="00096B50" w:rsidRDefault="00770DFA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7F" w:rsidRPr="00096B50" w:rsidTr="00DD2AFE">
        <w:trPr>
          <w:trHeight w:val="329"/>
        </w:trPr>
        <w:tc>
          <w:tcPr>
            <w:tcW w:w="153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D507F" w:rsidRPr="00096B50" w:rsidRDefault="00FD507F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50">
              <w:rPr>
                <w:rFonts w:ascii="Times New Roman" w:hAnsi="Times New Roman" w:cs="Times New Roman"/>
                <w:b/>
                <w:sz w:val="28"/>
                <w:szCs w:val="28"/>
              </w:rPr>
              <w:t>ОБМЕН ВЕЩЕСТВ И ЭНЕРГИИ.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196" w:rsidRPr="00BC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ВИТАМИНЫ 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6196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  <w:r w:rsidRPr="00096B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2AFE" w:rsidRPr="00096B50" w:rsidTr="00DD2AFE">
        <w:trPr>
          <w:trHeight w:val="6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сущность обмена веществ и превращение энергии в организме, обмен веществ как основу жизнедеятельности организма человека.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связанных с нарушением обмена веществ.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E507E2" w:rsidRDefault="00BC619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0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Нормы питания. Обмен белков, жиров и углеводов.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Обмен и роль белков, углеводов, жиров. Водно-солевой обмен. Определение норм питания. 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 ЗОЖ. Вредные и полезные привычки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понятиям: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сущность обмена веществ и превращение энергии в организме, обмен веществ как основу жизнедеятельности организма человека.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Использовать приобретенные знания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связанных с нарушением обмена веществ.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36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E507E2" w:rsidRDefault="00BC6196" w:rsidP="00E507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75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BC6196" w:rsidRDefault="00BC6196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их роль в организме. Суточная потребность организма в витаминах. </w:t>
            </w:r>
            <w:proofErr w:type="spellStart"/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- и гипервитаминозы А</w:t>
            </w:r>
            <w:proofErr w:type="gramStart"/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1,С,Д. Проявление авитаминозов («куриная слепота», бери – бери, цинга, рахит) и их предупреждение.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группы витаминов и продукты, в которых они находятся.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роль витаминов в организме.</w:t>
            </w:r>
          </w:p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связанных с недостатком витаминов.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F55A32" w:rsidRDefault="00BC619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63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Урок-зачет по темам «Пищеварительная система», «Обмен веществ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Витамины</w:t>
            </w:r>
            <w:r w:rsidRPr="00BC6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№6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196">
              <w:rPr>
                <w:rFonts w:ascii="Times New Roman" w:hAnsi="Times New Roman" w:cs="Times New Roman"/>
                <w:i/>
                <w:sz w:val="24"/>
                <w:szCs w:val="24"/>
              </w:rPr>
              <w:t>«Пищеварение»</w:t>
            </w:r>
          </w:p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№7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196">
              <w:rPr>
                <w:rFonts w:ascii="Times New Roman" w:hAnsi="Times New Roman" w:cs="Times New Roman"/>
                <w:i/>
                <w:sz w:val="24"/>
                <w:szCs w:val="24"/>
              </w:rPr>
              <w:t>«Витамины»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BC619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50"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F55A32" w:rsidRDefault="00BC619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96" w:rsidRPr="00096B50" w:rsidTr="00DD2AFE">
        <w:trPr>
          <w:trHeight w:val="295"/>
        </w:trPr>
        <w:tc>
          <w:tcPr>
            <w:tcW w:w="153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C6196" w:rsidRPr="00BC6196" w:rsidRDefault="00BC6196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96">
              <w:rPr>
                <w:rFonts w:ascii="Times New Roman" w:hAnsi="Times New Roman" w:cs="Times New Roman"/>
                <w:b/>
                <w:sz w:val="28"/>
                <w:szCs w:val="28"/>
              </w:rPr>
              <w:t>МОЧЕВЫДЕЛИТЕЛЬНАЯ СИСТЕМА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196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</w:tr>
      <w:tr w:rsidR="00DD2AFE" w:rsidRPr="00096B50" w:rsidTr="00DD2AFE">
        <w:trPr>
          <w:trHeight w:val="46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E11365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Строение и работа почек.</w:t>
            </w:r>
          </w:p>
          <w:p w:rsidR="00BC6196" w:rsidRPr="00E11365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5" w:rsidRPr="00E11365" w:rsidRDefault="00E11365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C6196" w:rsidRPr="00E11365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Выделение. Мочевыделительная система. Роль органов выделения, их значение.  Строение и функции почек. Нефрон – функциональная единица почки. Удаление мочи из организма.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E11365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организма человека – органы мочевыделительной системы.</w:t>
            </w:r>
          </w:p>
          <w:p w:rsidR="00E11365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мочевыделительной системы.</w:t>
            </w:r>
          </w:p>
          <w:p w:rsidR="00BC6196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биологического процесса выделения и его роль в обмене веществ.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F55A32" w:rsidRDefault="00BC619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D85F16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16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режим.</w:t>
            </w:r>
          </w:p>
          <w:p w:rsidR="00BC6196" w:rsidRPr="00E11365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5" w:rsidRPr="00E11365" w:rsidRDefault="00E11365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C6196" w:rsidRPr="00E11365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>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ЗОЖ. Вредные и полезные привычки, их влияние на состояние здоровья.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C6196" w:rsidRPr="00E11365" w:rsidRDefault="00E11365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6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E11365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 выделительной системы. Профилактика вредных привычек.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6" w:rsidRPr="00F55A32" w:rsidRDefault="00BC619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196" w:rsidRPr="00096B50" w:rsidRDefault="00BC619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16" w:rsidRPr="00096B50" w:rsidTr="00DD2AFE">
        <w:trPr>
          <w:trHeight w:val="323"/>
        </w:trPr>
        <w:tc>
          <w:tcPr>
            <w:tcW w:w="153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85F16" w:rsidRPr="00D85F16" w:rsidRDefault="00D85F16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16">
              <w:rPr>
                <w:rFonts w:ascii="Times New Roman" w:hAnsi="Times New Roman" w:cs="Times New Roman"/>
                <w:b/>
                <w:sz w:val="28"/>
                <w:szCs w:val="28"/>
              </w:rPr>
              <w:t>КОЖА</w:t>
            </w:r>
            <w:r w:rsidRPr="00D85F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C72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5F16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DD2AFE" w:rsidRPr="00096B50" w:rsidTr="00DD2AFE">
        <w:trPr>
          <w:trHeight w:val="75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Кожа. Строение и значение кожи.</w:t>
            </w:r>
          </w:p>
          <w:p w:rsidR="00D85F16" w:rsidRPr="000C7264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Урок изучения и перв</w:t>
            </w:r>
            <w:r w:rsidR="00C67D70">
              <w:rPr>
                <w:rFonts w:ascii="Times New Roman" w:hAnsi="Times New Roman" w:cs="Times New Roman"/>
                <w:sz w:val="24"/>
                <w:szCs w:val="24"/>
              </w:rPr>
              <w:t>ичного закрепления новых знаний</w:t>
            </w:r>
          </w:p>
          <w:p w:rsidR="00D85F16" w:rsidRPr="000C7264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F16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Покровы тела. Значение и строение кожных покровов и слизистых оболочек. Функции эпидермиса, дермы  и гиподермы. Волосы и ногти. Уход за кожей, волосами, ногтями. Кожные рецепторы, потовые и сальные железы.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кожи человека, функции кожи.</w:t>
            </w:r>
          </w:p>
          <w:p w:rsidR="00D85F16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компоненты кожи.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16" w:rsidRPr="00F55A32" w:rsidRDefault="00D85F1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345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</w:t>
            </w:r>
          </w:p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Нарушение кожных покровов и повреждения кожи. Первая помощь при тепловом и солнечном ударах.</w:t>
            </w:r>
          </w:p>
          <w:p w:rsidR="00D85F16" w:rsidRPr="000C7264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85F16" w:rsidRPr="000C7264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Теплообразование, теплоотдача и терморегуляция организма. Роль кожи в терморегуляции. Укрепление здоровья: закаливание, рациональное питание. Факторы риска: стрессы, переохлаждение. </w:t>
            </w:r>
          </w:p>
          <w:p w:rsidR="00D85F16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травмах, ожогах, обморожениях и профилактика ранений. Нарушения кожных покровов и их причины.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роль кожи в обмене веществ и жизнедеятельности организма.</w:t>
            </w:r>
          </w:p>
          <w:p w:rsidR="000C7264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факторов риска на здоровье.</w:t>
            </w:r>
          </w:p>
          <w:p w:rsidR="00D85F16" w:rsidRPr="000C7264" w:rsidRDefault="000C7264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оказания первой помощи себе и окружающим при травмах, ожогах, обморожениях.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16" w:rsidRPr="00F55A32" w:rsidRDefault="00D85F16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F16" w:rsidRPr="00096B50" w:rsidRDefault="00D85F1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2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Урок-зачет по теме «Кожа».</w:t>
            </w:r>
          </w:p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C7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0C7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0C7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r w:rsidRPr="000C7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№1</w:t>
            </w: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264">
              <w:rPr>
                <w:rFonts w:ascii="Times New Roman" w:hAnsi="Times New Roman" w:cs="Times New Roman"/>
                <w:i/>
                <w:sz w:val="24"/>
                <w:szCs w:val="24"/>
              </w:rPr>
              <w:t>«Покровы тела. Строение кожи»</w:t>
            </w:r>
          </w:p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6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0C7264" w:rsidRPr="000C7264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64" w:rsidRPr="00096B50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C7264" w:rsidRPr="00096B50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7264" w:rsidRPr="00096B50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64" w:rsidRPr="00F55A32" w:rsidRDefault="000C7264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264" w:rsidRPr="00096B50" w:rsidRDefault="000C726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7F" w:rsidRPr="00096B50" w:rsidTr="00DD2AFE">
        <w:trPr>
          <w:trHeight w:val="385"/>
        </w:trPr>
        <w:tc>
          <w:tcPr>
            <w:tcW w:w="153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D507F" w:rsidRPr="00096B50" w:rsidRDefault="00C67D70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ЭНДОКРИННАЯ СИСТЕМА </w:t>
            </w:r>
            <w:r w:rsidRPr="00C67D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72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D70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DD2AFE" w:rsidRPr="00096B50" w:rsidTr="00DD2AFE">
        <w:trPr>
          <w:trHeight w:val="636"/>
        </w:trPr>
        <w:tc>
          <w:tcPr>
            <w:tcW w:w="559" w:type="dxa"/>
            <w:tcBorders>
              <w:top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</w:tcPr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система. Железы внешней, внутренней и смешанной секреции, их строение и функции. Гормоны. </w:t>
            </w:r>
            <w:proofErr w:type="gramStart"/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Гормоны гипофиза (болезни связанные с гипофункцией (карликовость) и гиперфункцией (гигантизм) гипофиза; гормоны щитовидной железы (болезни: базедова болезнь, слизистый отек).</w:t>
            </w:r>
            <w:proofErr w:type="gramEnd"/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железы внешней, внутренней секреции, гормоны; особенности строения и работы желез эндокринной системы; заболевания, связанные с гипофункцией и гиперфункцией эндокринных желез; роль гормонов в обмене веществ, жизнедеятельности, росте, развитии и поведении организма.</w:t>
            </w:r>
          </w:p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7D70" w:rsidRPr="00B5137C" w:rsidRDefault="00C67D70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0" w:type="dxa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</w:p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 №8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70">
              <w:rPr>
                <w:rFonts w:ascii="Times New Roman" w:hAnsi="Times New Roman" w:cs="Times New Roman"/>
                <w:i/>
                <w:sz w:val="24"/>
                <w:szCs w:val="24"/>
              </w:rPr>
              <w:t>«Эндокринная система»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 (инсулин, сахарный диабет). Гормоны надпочечников (их роль в приспособлении организма к стрессовым ситуациям). Болезни, связанные с гипофункцией и гиперфункцией желез. Регуляция деятельности желез.</w:t>
            </w:r>
          </w:p>
        </w:tc>
        <w:tc>
          <w:tcPr>
            <w:tcW w:w="3816" w:type="dxa"/>
          </w:tcPr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железы внутренней и внешней секреции. </w:t>
            </w:r>
          </w:p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органы эндокринной системы. </w:t>
            </w:r>
          </w:p>
          <w:p w:rsidR="00C67D70" w:rsidRPr="00C67D70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риска  на здоровье.</w:t>
            </w:r>
          </w:p>
        </w:tc>
        <w:tc>
          <w:tcPr>
            <w:tcW w:w="857" w:type="dxa"/>
            <w:gridSpan w:val="3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48232A" w:rsidRDefault="00C67D70" w:rsidP="00E507E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7D" w:rsidRPr="00096B50" w:rsidTr="00DD2AFE">
        <w:trPr>
          <w:trHeight w:val="429"/>
        </w:trPr>
        <w:tc>
          <w:tcPr>
            <w:tcW w:w="15310" w:type="dxa"/>
            <w:gridSpan w:val="15"/>
          </w:tcPr>
          <w:p w:rsidR="00C72B7D" w:rsidRPr="00C72B7D" w:rsidRDefault="00C72B7D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B7D">
              <w:rPr>
                <w:rFonts w:ascii="Times New Roman" w:hAnsi="Times New Roman" w:cs="Times New Roman"/>
                <w:b/>
                <w:sz w:val="28"/>
                <w:szCs w:val="28"/>
              </w:rPr>
              <w:t>НЕРВНАЯ СИСТЕМА</w:t>
            </w:r>
            <w:r w:rsidRPr="00C72B7D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DD2AFE" w:rsidRPr="00096B50" w:rsidTr="00DD2AFE">
        <w:tc>
          <w:tcPr>
            <w:tcW w:w="559" w:type="dxa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функционирование нервной системы.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C67D70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Нервная система. Значение нервной системы. Отделы нервной системы: центральный и периферический. Рефлекторный принцип деятельности нервной системы.</w:t>
            </w:r>
          </w:p>
        </w:tc>
        <w:tc>
          <w:tcPr>
            <w:tcW w:w="3816" w:type="dxa"/>
          </w:tcPr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понятие рефлекса, особенности строения нервной системы, принцип деятельности нервной системы, функции нервной системы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 основные отделы и органы нервной системы.</w:t>
            </w:r>
          </w:p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схему рефлекторной дуги простого рефлекса.</w:t>
            </w:r>
          </w:p>
        </w:tc>
        <w:tc>
          <w:tcPr>
            <w:tcW w:w="857" w:type="dxa"/>
            <w:gridSpan w:val="3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B5137C" w:rsidRDefault="00C67D70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C67D70" w:rsidRPr="00C67D70" w:rsidRDefault="00C72B7D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67D70" w:rsidRPr="00C6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Автономный (вегетативный) отдел нервной системы.</w:t>
            </w:r>
          </w:p>
          <w:p w:rsid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Нейрогормональ</w:t>
            </w:r>
            <w:proofErr w:type="spellEnd"/>
          </w:p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регуляция.</w:t>
            </w:r>
          </w:p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32" w:rsidRPr="00BC35A6" w:rsidRDefault="00F55A32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Соматическая и вегетативная нервная система. Функция автономного отдела. Симпатический и парасимпатический подотделы. 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Нейрогормональная регуляция: взаимосвязь нервной и эндокринной систем. Нейрогормональная регуляция: взаимосвязь нервной и эндокринной систем.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70" w:rsidRPr="00BC35A6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 отделы нервной системы, их функции; подотделы вегетативной нервной системы, их функции. Гипоталамо-гипофизарная система. </w:t>
            </w:r>
            <w:proofErr w:type="spellStart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Нейрогормоны</w:t>
            </w:r>
            <w:proofErr w:type="spellEnd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. Нервная регуляция, гуморальная регуляция.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Различать функции соматической и вегетативной нервной системы.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регуляции жизнедеятельности организма; роль нервной системы и гормонов в организме.</w:t>
            </w:r>
          </w:p>
          <w:p w:rsidR="00C67D70" w:rsidRPr="00BC35A6" w:rsidRDefault="00C67D70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B5137C" w:rsidRDefault="00C67D70" w:rsidP="00DD2AF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351"/>
        </w:trPr>
        <w:tc>
          <w:tcPr>
            <w:tcW w:w="559" w:type="dxa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72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Спинной мозг, строение и функции. Серое вещество и белое вещество спинного мозга. Рефлекторная и проводниковая функции. Нарушения деятельности нервной системы и их предупреждение.</w:t>
            </w:r>
          </w:p>
        </w:tc>
        <w:tc>
          <w:tcPr>
            <w:tcW w:w="3816" w:type="dxa"/>
          </w:tcPr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спинного мозга; функции спинного мозга.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 основные части спинного мозга.</w:t>
            </w:r>
          </w:p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роль спинного мозга в регуляции жизнедеятельности организма.</w:t>
            </w:r>
          </w:p>
        </w:tc>
        <w:tc>
          <w:tcPr>
            <w:tcW w:w="857" w:type="dxa"/>
            <w:gridSpan w:val="3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B5137C" w:rsidRDefault="00C67D70" w:rsidP="00DD2A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Головной мозг: строение и функции.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BC35A6" w:rsidRPr="00BC35A6" w:rsidRDefault="00BC35A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67D70" w:rsidRPr="00BC35A6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Головной мозг, строение и функции. Серое и белое вещество головного мозга. Продолговатый мозг. Мозжечок. Средний мозг. Промежуточный мозг: таламус и гипоталамус. Большие полушария головного мозга. Аналитико-синтетическая функция коры больших полушарий. Нарушения деятельности нервной системы и их предупреждение.</w:t>
            </w:r>
          </w:p>
        </w:tc>
        <w:tc>
          <w:tcPr>
            <w:tcW w:w="3816" w:type="dxa"/>
          </w:tcPr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строения и отделы головного </w:t>
            </w:r>
            <w:proofErr w:type="gramStart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proofErr w:type="gramEnd"/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 а так же функции.</w:t>
            </w:r>
          </w:p>
          <w:p w:rsidR="00BC35A6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головного мозга.</w:t>
            </w:r>
          </w:p>
          <w:p w:rsidR="00C67D70" w:rsidRPr="00BC35A6" w:rsidRDefault="00BC35A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BC35A6">
              <w:rPr>
                <w:rFonts w:ascii="Times New Roman" w:hAnsi="Times New Roman" w:cs="Times New Roman"/>
                <w:sz w:val="24"/>
                <w:szCs w:val="24"/>
              </w:rPr>
              <w:t>роль головного мозга в регуляции жизнедеятельности организма.</w:t>
            </w:r>
          </w:p>
        </w:tc>
        <w:tc>
          <w:tcPr>
            <w:tcW w:w="857" w:type="dxa"/>
            <w:gridSpan w:val="3"/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70" w:rsidRPr="00B5137C" w:rsidRDefault="00B5137C" w:rsidP="00DD2A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1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B513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C67D70" w:rsidRDefault="00C67D70" w:rsidP="00DD2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D70" w:rsidRPr="00C67D70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029" w:rsidRPr="00096B50" w:rsidTr="00DD2AFE">
        <w:trPr>
          <w:trHeight w:val="484"/>
        </w:trPr>
        <w:tc>
          <w:tcPr>
            <w:tcW w:w="15310" w:type="dxa"/>
            <w:gridSpan w:val="15"/>
          </w:tcPr>
          <w:p w:rsidR="00157029" w:rsidRPr="00157029" w:rsidRDefault="00157029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029">
              <w:rPr>
                <w:rFonts w:ascii="Times New Roman" w:hAnsi="Times New Roman" w:cs="Times New Roman"/>
                <w:b/>
                <w:sz w:val="28"/>
                <w:szCs w:val="28"/>
              </w:rPr>
              <w:t>ОРГАНЫ ЧУВСТВ, АНАЛИЗАТОРЫ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DD2AFE" w:rsidRPr="00096B50" w:rsidTr="00DD2AFE">
        <w:trPr>
          <w:trHeight w:val="485"/>
        </w:trPr>
        <w:tc>
          <w:tcPr>
            <w:tcW w:w="559" w:type="dxa"/>
            <w:tcBorders>
              <w:bottom w:val="single" w:sz="4" w:space="0" w:color="auto"/>
            </w:tcBorders>
          </w:tcPr>
          <w:p w:rsidR="00C67D70" w:rsidRPr="00AA02F2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029" w:rsidRPr="00AA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C67D70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 и анализаторов.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67D70" w:rsidRPr="00AA02F2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</w:tcPr>
          <w:p w:rsidR="00C67D70" w:rsidRPr="00AA02F2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чувств, их роль в жизни человека. Анализаторы. Рецепторы, проводящие пути, чувствительные зоны коры 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больших полушарий. 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57029" w:rsidRPr="00157029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Давать определение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орган чувств, рецептор, анализатор.</w:t>
            </w:r>
          </w:p>
          <w:p w:rsidR="00157029" w:rsidRPr="00157029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2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 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анализаторы; </w:t>
            </w:r>
          </w:p>
          <w:p w:rsidR="00C67D70" w:rsidRPr="00157029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t xml:space="preserve">роль органов чувств и анализаторов в жизни человека; 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C67D70" w:rsidRPr="00096B50" w:rsidRDefault="00C67D70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67D70" w:rsidRPr="00157029" w:rsidRDefault="00B5137C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7D70" w:rsidRPr="00157029" w:rsidRDefault="00C67D70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DD2AFE">
        <w:trPr>
          <w:trHeight w:val="13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029" w:rsidRPr="00AA02F2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колбочки. Стекловидное тело</w:t>
            </w:r>
            <w:proofErr w:type="gramStart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нерв. И анализатор.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157029" w:rsidRPr="00157029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2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t xml:space="preserve"> органы зрения, особенности строения органа зрения и зрительного анализатора.</w:t>
            </w:r>
          </w:p>
          <w:p w:rsidR="00157029" w:rsidRPr="00157029" w:rsidRDefault="00157029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29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15702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органа зрения и зрительного анализатора.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029" w:rsidRPr="00096B50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9" w:rsidRPr="00157029" w:rsidRDefault="00B5137C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029" w:rsidRPr="00157029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DD2AFE">
        <w:trPr>
          <w:trHeight w:val="16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глаз.</w:t>
            </w:r>
          </w:p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029" w:rsidRPr="00AA02F2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Нарушения зрения, их профилактика. Заболевания и повреждения глаз, профилактика. Дальнозоркость, близорукость, проникающее ранение глаза. Гигиена зрения.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связанные с нарушением работы органов зрения.</w:t>
            </w:r>
          </w:p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факторов риска на здоровье; влияние собственных поступков на здоровье</w:t>
            </w:r>
          </w:p>
          <w:p w:rsidR="00157029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дл: соблюдения мер профилактики заболеваний и повреждений органов зрения; профилактика вредных привычек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029" w:rsidRPr="00096B50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9" w:rsidRPr="00FE4E56" w:rsidRDefault="00B5137C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029" w:rsidRPr="00FE4E56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DD2AFE">
        <w:trPr>
          <w:trHeight w:val="201"/>
        </w:trPr>
        <w:tc>
          <w:tcPr>
            <w:tcW w:w="559" w:type="dxa"/>
            <w:tcBorders>
              <w:top w:val="single" w:sz="4" w:space="0" w:color="auto"/>
            </w:tcBorders>
          </w:tcPr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 слуха и равновесия.</w:t>
            </w:r>
          </w:p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157029" w:rsidRPr="00AA02F2" w:rsidRDefault="00157029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</w:tcPr>
          <w:p w:rsidR="00157029" w:rsidRPr="00AA02F2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 слуха. Строение и функции наружного, среднего, внутреннего уха. Улитка. Слуховой анализатор. Нарушения слуха, их профилактика. Гигиена слуха. Распространение инфекции по слуховой трубе в среднее ухо как осложнение ангины, гриппа, ОРЗ. Борьба с шумом. Вестибулярный аппарат-орган равновесия.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органа слуха и слухового анализатора.</w:t>
            </w:r>
          </w:p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органа слуха</w:t>
            </w:r>
          </w:p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факторов риска на здоровье; влияние собственных поступков на здоровье</w:t>
            </w:r>
          </w:p>
          <w:p w:rsidR="00157029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дл: соблюдения мер профилактики заболеваний и 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 органов слуха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157029" w:rsidRPr="00096B50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7029" w:rsidRPr="00FE4E56" w:rsidRDefault="00B5137C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7029" w:rsidRPr="00FE4E56" w:rsidRDefault="00157029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DD2AFE">
        <w:tc>
          <w:tcPr>
            <w:tcW w:w="559" w:type="dxa"/>
          </w:tcPr>
          <w:p w:rsidR="00C67D70" w:rsidRPr="00AA02F2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7029" w:rsidRPr="00AA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Органы осязания, обоняния, вкуса.</w:t>
            </w:r>
          </w:p>
          <w:p w:rsidR="00C67D70" w:rsidRPr="00AA02F2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FE4E56" w:rsidRPr="00AA02F2" w:rsidRDefault="00FE4E56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C67D70" w:rsidRPr="00AA02F2" w:rsidRDefault="00C67D70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C67D70" w:rsidRPr="00AA02F2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Органы обоняния, осязания, вкуса, их анализаторы. Взаимосвязь ощущений – результат аналитико-синтетической деятельности коры больших полушарий.</w:t>
            </w:r>
          </w:p>
        </w:tc>
        <w:tc>
          <w:tcPr>
            <w:tcW w:w="3816" w:type="dxa"/>
          </w:tcPr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органов обоняния, осязания, вкуса, их анализаторов.</w:t>
            </w:r>
          </w:p>
          <w:p w:rsidR="00FE4E56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 на таблицах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органов обоняния, осязания, вкуса, их анализаторов.</w:t>
            </w:r>
          </w:p>
          <w:p w:rsidR="00C67D70" w:rsidRPr="00FE4E56" w:rsidRDefault="00FE4E56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FE4E56">
              <w:rPr>
                <w:rFonts w:ascii="Times New Roman" w:hAnsi="Times New Roman" w:cs="Times New Roman"/>
                <w:sz w:val="24"/>
                <w:szCs w:val="24"/>
              </w:rPr>
              <w:t>роль органов чувств и анализаторов.</w:t>
            </w:r>
          </w:p>
        </w:tc>
        <w:tc>
          <w:tcPr>
            <w:tcW w:w="857" w:type="dxa"/>
            <w:gridSpan w:val="3"/>
          </w:tcPr>
          <w:p w:rsidR="00C67D70" w:rsidRPr="00096B50" w:rsidRDefault="00C67D70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67D70" w:rsidRPr="00096B50" w:rsidRDefault="00B5137C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C67D70" w:rsidRPr="00096B50" w:rsidRDefault="00C67D70" w:rsidP="00DD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7F" w:rsidRPr="00096B50" w:rsidTr="00DD2AFE">
        <w:trPr>
          <w:trHeight w:val="475"/>
        </w:trPr>
        <w:tc>
          <w:tcPr>
            <w:tcW w:w="15310" w:type="dxa"/>
            <w:gridSpan w:val="1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507F" w:rsidRPr="00096B50" w:rsidRDefault="00DD2AFE" w:rsidP="00DD2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ПОВЕДЕНИЕ И ПСИХИКА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</w:t>
            </w:r>
            <w:r w:rsidR="00FD507F" w:rsidRPr="00096B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2AFE" w:rsidRPr="00096B50" w:rsidTr="00DD2AFE">
        <w:trPr>
          <w:trHeight w:val="485"/>
        </w:trPr>
        <w:tc>
          <w:tcPr>
            <w:tcW w:w="559" w:type="dxa"/>
            <w:tcBorders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BF1774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формы поведения.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</w:tcBorders>
          </w:tcPr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Рефлекторный характер деятельности нервной системы. Безусловный и условный рефлексы, их биологическое значение.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безусловный и условный рефлексы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нервной системы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-особенности работы головного мозга.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-биологическое значение безусловный и условный рефлексы</w:t>
            </w:r>
          </w:p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-сущность регуляции жизнедеятельности организма.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F1774" w:rsidRPr="00DD2AFE" w:rsidRDefault="00B5137C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63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мозга.</w:t>
            </w:r>
          </w:p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и его значение.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Рефлекторный характер деятельности нервной системы. Безусловный и условный рефлексы, их биологическое значение. </w:t>
            </w:r>
          </w:p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Биологические ритмы. Сон (фазы сна) и бодрствование, значение.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безусловный и условный рефлексы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нервной системы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-особенности работы головного мозга.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-биологическое значение безусловный и условный рефлексы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 регуляции 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организма 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-значение сна</w:t>
            </w:r>
          </w:p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для рациональной организации труда и отдыха; проведения наблюдений  за состоянием собственного организма.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74" w:rsidRPr="00DD2AFE" w:rsidRDefault="00B5137C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53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Особенности ВНД. Познавательные процессы.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и социальная сущность человека. Познавательная  деятельность мозга. Сознание человека. Речь. Роль трудовой деятельности  и появлений речи и осознанных действий. Особенности мышления, его развитие. Память, виды.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ВНД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ВНД и поведения  человек</w:t>
            </w:r>
            <w:proofErr w:type="gramStart"/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речь, память, мышление), их значение.</w:t>
            </w:r>
          </w:p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организма; организации учебной деятельности (формирование и сохранение знаний, умений, навыков).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74" w:rsidRPr="00DD2AFE" w:rsidRDefault="00B5137C" w:rsidP="00B5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385"/>
        </w:trPr>
        <w:tc>
          <w:tcPr>
            <w:tcW w:w="559" w:type="dxa"/>
            <w:tcBorders>
              <w:top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Воля и эмоции. Внимание.</w:t>
            </w:r>
          </w:p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Эмоции. Физиологическая основа эмоций. Воля. Внимание. Непроизвольное и произвольное внимание. Способы поддержания внимания.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ВНД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ВНД и поведения  человек</w:t>
            </w:r>
            <w:proofErr w:type="gramStart"/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речь, память, мышление), их значение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организма; организации учебной деятельности (формирование и сохранение знаний, умений, навыков).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D2AFE" w:rsidRPr="00DD2AFE" w:rsidRDefault="00B5137C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DD2AFE">
        <w:trPr>
          <w:trHeight w:val="419"/>
        </w:trPr>
        <w:tc>
          <w:tcPr>
            <w:tcW w:w="559" w:type="dxa"/>
            <w:tcBorders>
              <w:top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2AFE" w:rsidRPr="00DD2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Работоспособность. Режим дня.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работоспособности. Режим дня. Сон и бодрствование. Факторы риска:  стрессы, переутомление.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Давать определение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понятию утомление.</w:t>
            </w:r>
          </w:p>
          <w:p w:rsidR="00DD2AFE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факторов риска для здоровья.</w:t>
            </w:r>
          </w:p>
          <w:p w:rsidR="00BF1774" w:rsidRPr="00DD2AFE" w:rsidRDefault="00DD2AFE" w:rsidP="00DD2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</w:t>
            </w:r>
            <w:r w:rsidRPr="00DD2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 w:rsidRPr="00DD2AFE">
              <w:rPr>
                <w:rFonts w:ascii="Times New Roman" w:hAnsi="Times New Roman" w:cs="Times New Roman"/>
                <w:sz w:val="24"/>
                <w:szCs w:val="24"/>
              </w:rPr>
              <w:t xml:space="preserve"> для рациональной организации труда и отдыха;  проведения наблюдений за состоянием собственного организма.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F1774" w:rsidRPr="00DD2AFE" w:rsidRDefault="00B5137C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BF1774" w:rsidRPr="00DD2AFE" w:rsidRDefault="00BF1774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Tr="00AA0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"/>
        </w:trPr>
        <w:tc>
          <w:tcPr>
            <w:tcW w:w="15310" w:type="dxa"/>
            <w:gridSpan w:val="15"/>
          </w:tcPr>
          <w:p w:rsidR="00DD2AFE" w:rsidRPr="00AA02F2" w:rsidRDefault="00AA02F2" w:rsidP="00AA02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A02F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РАЗВИТИЕ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DD2AFE" w:rsidRPr="00096B50" w:rsidTr="00B610BB">
        <w:trPr>
          <w:trHeight w:val="845"/>
        </w:trPr>
        <w:tc>
          <w:tcPr>
            <w:tcW w:w="559" w:type="dxa"/>
          </w:tcPr>
          <w:p w:rsidR="00DD2AFE" w:rsidRPr="00AA02F2" w:rsidRDefault="007C5416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Мочеполовая система. Женская  половая система.  Развитие  яйцеклетки в фолликуле, овуляция, менструация. Мужская половая система.  Образование сперматозоидов.  Гигиена промежности.</w:t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строения половой системы.</w:t>
            </w:r>
          </w:p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наследственности</w:t>
            </w:r>
          </w:p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наблюдений за состоянием собственного организма.</w:t>
            </w:r>
          </w:p>
        </w:tc>
        <w:tc>
          <w:tcPr>
            <w:tcW w:w="842" w:type="dxa"/>
            <w:gridSpan w:val="3"/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D2AFE" w:rsidRPr="00096B50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B610BB">
        <w:trPr>
          <w:trHeight w:val="842"/>
        </w:trPr>
        <w:tc>
          <w:tcPr>
            <w:tcW w:w="559" w:type="dxa"/>
          </w:tcPr>
          <w:p w:rsidR="00DD2AFE" w:rsidRPr="00AA02F2" w:rsidRDefault="007C5416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Наследование признаков у человека. Наследственные болезни, их причины и предупреждение. Роль генетических знаний в планировании семьи.  Инфекции, передающиеся половым путем. (СПИД, сифилис, гонорея), их профилактика. ВИЧ-инфекция и ее профилактика. Культура отношения к собственному здоровью и здоровью окружающих.</w:t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проявления наследственных заболеваний. </w:t>
            </w:r>
          </w:p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факторов окружающей среды на здоровье. </w:t>
            </w:r>
          </w:p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ВИ</w:t>
            </w:r>
            <w:proofErr w:type="gramStart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842" w:type="dxa"/>
            <w:gridSpan w:val="3"/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B5137C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7C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май</w:t>
            </w:r>
          </w:p>
          <w:p w:rsidR="00B5137C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7C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7C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AFE" w:rsidRPr="00096B50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B610BB">
        <w:tc>
          <w:tcPr>
            <w:tcW w:w="559" w:type="dxa"/>
          </w:tcPr>
          <w:p w:rsidR="00DD2AFE" w:rsidRPr="00AA02F2" w:rsidRDefault="007C5416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Внутриутробное развитие организма. Развитие после рождения.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развитие. Внутриутробное развитие организма. Оплодотворение, образование зародыша и плода. Роль генетических знаний в планировании семьи. Соблюдение  санитарно-гигиенических норм и правил ЗОЖ.</w:t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понятию размножение, оплодотворение.</w:t>
            </w:r>
          </w:p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процессов размножения и развития человека.</w:t>
            </w:r>
          </w:p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заболеваний, ВИ</w:t>
            </w:r>
            <w:proofErr w:type="gramStart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 профилактика вредных 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привычек (курение, алкоголизм, наркомания).</w:t>
            </w:r>
          </w:p>
        </w:tc>
        <w:tc>
          <w:tcPr>
            <w:tcW w:w="842" w:type="dxa"/>
            <w:gridSpan w:val="3"/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D2AFE" w:rsidRPr="00096B50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B610BB">
        <w:trPr>
          <w:trHeight w:val="575"/>
        </w:trPr>
        <w:tc>
          <w:tcPr>
            <w:tcW w:w="559" w:type="dxa"/>
          </w:tcPr>
          <w:p w:rsidR="00DD2AFE" w:rsidRPr="00AA02F2" w:rsidRDefault="007C5416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О вреде </w:t>
            </w:r>
            <w:proofErr w:type="spellStart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A02F2" w:rsidRPr="00AA02F2" w:rsidRDefault="00AA02F2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AA02F2" w:rsidRDefault="00DD2AFE" w:rsidP="00A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AA02F2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Культура отношения к собственному здоровью и здоровью окружающих. Соблюдение  санитарно-ги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гиенических норм и правил ЗОЖ. 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полезные привычки.  Влияние </w:t>
            </w:r>
            <w:proofErr w:type="spellStart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и судьбу человека.</w:t>
            </w:r>
          </w:p>
          <w:p w:rsidR="00DD2AFE" w:rsidRPr="00AA02F2" w:rsidRDefault="00DD2AFE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DD2AFE" w:rsidRPr="00AA02F2" w:rsidRDefault="00AA02F2" w:rsidP="00AA0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вредных привычек (курение, алкоголизм, наркомания).</w:t>
            </w:r>
          </w:p>
        </w:tc>
        <w:tc>
          <w:tcPr>
            <w:tcW w:w="842" w:type="dxa"/>
            <w:gridSpan w:val="3"/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D2AFE" w:rsidRPr="00096B50" w:rsidRDefault="00B5137C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096B50" w:rsidRDefault="00DD2AFE" w:rsidP="0073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AFE" w:rsidRPr="00096B50" w:rsidTr="00854E76">
        <w:trPr>
          <w:trHeight w:val="1044"/>
        </w:trPr>
        <w:tc>
          <w:tcPr>
            <w:tcW w:w="559" w:type="dxa"/>
          </w:tcPr>
          <w:p w:rsidR="00DD2AFE" w:rsidRPr="00AA02F2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DD2AFE" w:rsidRPr="00AA02F2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Личность и ее особенность.</w:t>
            </w:r>
          </w:p>
        </w:tc>
        <w:tc>
          <w:tcPr>
            <w:tcW w:w="1701" w:type="dxa"/>
            <w:gridSpan w:val="2"/>
          </w:tcPr>
          <w:p w:rsidR="00B610BB" w:rsidRPr="00AA02F2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DD2AFE" w:rsidRPr="00AA02F2" w:rsidRDefault="00DD2AFE" w:rsidP="00DD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DD2AFE" w:rsidRPr="00AA02F2" w:rsidRDefault="00B610BB" w:rsidP="00B6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личности: темперамент, характер, интересы, способности.</w:t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DD2AFE" w:rsidRPr="00AA02F2" w:rsidRDefault="00B610BB" w:rsidP="00B6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  <w:gridSpan w:val="3"/>
          </w:tcPr>
          <w:p w:rsidR="00DD2AFE" w:rsidRPr="00AA02F2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D2AFE" w:rsidRPr="00AA02F2" w:rsidRDefault="00B5137C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AA02F2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B610BB">
        <w:trPr>
          <w:trHeight w:val="772"/>
        </w:trPr>
        <w:tc>
          <w:tcPr>
            <w:tcW w:w="559" w:type="dxa"/>
          </w:tcPr>
          <w:p w:rsidR="00DD2AFE" w:rsidRPr="00AA02F2" w:rsidRDefault="00DD2AFE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</w:tcPr>
          <w:p w:rsidR="00DD2AFE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«Анатомия, физиология и гигиена человека»</w:t>
            </w:r>
          </w:p>
        </w:tc>
        <w:tc>
          <w:tcPr>
            <w:tcW w:w="1701" w:type="dxa"/>
            <w:gridSpan w:val="2"/>
          </w:tcPr>
          <w:p w:rsidR="00DD2AFE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Урок повтора полученных знаний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D2AFE" w:rsidRPr="00B610BB" w:rsidRDefault="00B5137C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май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854E76">
        <w:trPr>
          <w:trHeight w:val="1575"/>
        </w:trPr>
        <w:tc>
          <w:tcPr>
            <w:tcW w:w="559" w:type="dxa"/>
            <w:tcBorders>
              <w:bottom w:val="single" w:sz="4" w:space="0" w:color="auto"/>
            </w:tcBorders>
          </w:tcPr>
          <w:p w:rsidR="00DD2AFE" w:rsidRPr="00AA02F2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DD2AFE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Урок-зачёт по разделу «Анатомия, физиология и гигиена человека»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D2AFE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</w:t>
            </w:r>
          </w:p>
        </w:tc>
        <w:tc>
          <w:tcPr>
            <w:tcW w:w="3825" w:type="dxa"/>
            <w:tcBorders>
              <w:bottom w:val="single" w:sz="4" w:space="0" w:color="auto"/>
              <w:right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2AFE" w:rsidRPr="00B610BB" w:rsidRDefault="00B5137C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май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FE" w:rsidRPr="00096B50" w:rsidTr="00854E76">
        <w:trPr>
          <w:trHeight w:val="75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DD2AFE" w:rsidRPr="00AA02F2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D2AFE"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AFE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AFE" w:rsidRPr="00B610BB" w:rsidRDefault="00DD2AFE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FE" w:rsidRPr="00B610BB" w:rsidRDefault="00B5137C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AFE" w:rsidRPr="00B610BB" w:rsidRDefault="00DD2AFE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BB" w:rsidRPr="00096B50" w:rsidTr="00854E76">
        <w:trPr>
          <w:trHeight w:val="696"/>
        </w:trPr>
        <w:tc>
          <w:tcPr>
            <w:tcW w:w="559" w:type="dxa"/>
            <w:tcBorders>
              <w:top w:val="single" w:sz="4" w:space="0" w:color="auto"/>
            </w:tcBorders>
          </w:tcPr>
          <w:p w:rsidR="00B610BB" w:rsidRPr="00AA02F2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0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B610BB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BB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0BB" w:rsidRPr="00B610BB" w:rsidRDefault="00B610BB" w:rsidP="00B61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</w:tcPr>
          <w:p w:rsidR="00B610BB" w:rsidRPr="00B610BB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0BB" w:rsidRPr="00B610BB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</w:tcBorders>
          </w:tcPr>
          <w:p w:rsidR="00B610BB" w:rsidRPr="00B610BB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10BB" w:rsidRPr="00B610BB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0BB" w:rsidRPr="00B610BB" w:rsidRDefault="00B610BB" w:rsidP="00731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2511" w:rsidRPr="00096B50" w:rsidRDefault="00E42511"/>
    <w:sectPr w:rsidR="00E42511" w:rsidRPr="00096B50" w:rsidSect="007314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667"/>
    <w:multiLevelType w:val="hybridMultilevel"/>
    <w:tmpl w:val="AF40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7D0900"/>
    <w:multiLevelType w:val="hybridMultilevel"/>
    <w:tmpl w:val="EEA25512"/>
    <w:lvl w:ilvl="0" w:tplc="0D46992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25A5"/>
    <w:multiLevelType w:val="multilevel"/>
    <w:tmpl w:val="B24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E3FA1"/>
    <w:multiLevelType w:val="multilevel"/>
    <w:tmpl w:val="668C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E12C6"/>
    <w:multiLevelType w:val="multilevel"/>
    <w:tmpl w:val="B39C1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1E817B8"/>
    <w:multiLevelType w:val="multilevel"/>
    <w:tmpl w:val="32F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3FBA"/>
    <w:multiLevelType w:val="multilevel"/>
    <w:tmpl w:val="EBB8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4748B"/>
    <w:multiLevelType w:val="multilevel"/>
    <w:tmpl w:val="E1B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F18CD"/>
    <w:multiLevelType w:val="hybridMultilevel"/>
    <w:tmpl w:val="0EDC8AE6"/>
    <w:lvl w:ilvl="0" w:tplc="19A2B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A1BFA"/>
    <w:multiLevelType w:val="multilevel"/>
    <w:tmpl w:val="E02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511"/>
    <w:rsid w:val="0000257A"/>
    <w:rsid w:val="00096B50"/>
    <w:rsid w:val="000A05D4"/>
    <w:rsid w:val="000B17D0"/>
    <w:rsid w:val="000C673E"/>
    <w:rsid w:val="000C7264"/>
    <w:rsid w:val="000E3A37"/>
    <w:rsid w:val="0010063E"/>
    <w:rsid w:val="001433E1"/>
    <w:rsid w:val="00157029"/>
    <w:rsid w:val="0016495E"/>
    <w:rsid w:val="001753E7"/>
    <w:rsid w:val="001859EE"/>
    <w:rsid w:val="00227317"/>
    <w:rsid w:val="00250BDD"/>
    <w:rsid w:val="002A30D9"/>
    <w:rsid w:val="00340BEB"/>
    <w:rsid w:val="00386B5B"/>
    <w:rsid w:val="0040750F"/>
    <w:rsid w:val="00425E07"/>
    <w:rsid w:val="00437907"/>
    <w:rsid w:val="004436BC"/>
    <w:rsid w:val="0048232A"/>
    <w:rsid w:val="004C70D8"/>
    <w:rsid w:val="004F6F92"/>
    <w:rsid w:val="00572C5D"/>
    <w:rsid w:val="0059556C"/>
    <w:rsid w:val="00627B3F"/>
    <w:rsid w:val="00645A95"/>
    <w:rsid w:val="0066323D"/>
    <w:rsid w:val="00690909"/>
    <w:rsid w:val="006A0BB8"/>
    <w:rsid w:val="00724781"/>
    <w:rsid w:val="00726C91"/>
    <w:rsid w:val="00731497"/>
    <w:rsid w:val="00746687"/>
    <w:rsid w:val="00770DFA"/>
    <w:rsid w:val="007A0A31"/>
    <w:rsid w:val="007B3134"/>
    <w:rsid w:val="007C5416"/>
    <w:rsid w:val="007C6BB4"/>
    <w:rsid w:val="0082013F"/>
    <w:rsid w:val="00854E76"/>
    <w:rsid w:val="00874F20"/>
    <w:rsid w:val="00893DAF"/>
    <w:rsid w:val="008E61ED"/>
    <w:rsid w:val="009477D2"/>
    <w:rsid w:val="00967C9B"/>
    <w:rsid w:val="00975E68"/>
    <w:rsid w:val="00993134"/>
    <w:rsid w:val="009A5BD2"/>
    <w:rsid w:val="009C0294"/>
    <w:rsid w:val="00A22BD4"/>
    <w:rsid w:val="00AA02F2"/>
    <w:rsid w:val="00AC4B4A"/>
    <w:rsid w:val="00AD7630"/>
    <w:rsid w:val="00AE3C4A"/>
    <w:rsid w:val="00B5137C"/>
    <w:rsid w:val="00B53CC3"/>
    <w:rsid w:val="00B610BB"/>
    <w:rsid w:val="00B678BE"/>
    <w:rsid w:val="00BA0DEF"/>
    <w:rsid w:val="00BC35A6"/>
    <w:rsid w:val="00BC6196"/>
    <w:rsid w:val="00BF1774"/>
    <w:rsid w:val="00C006A2"/>
    <w:rsid w:val="00C3591F"/>
    <w:rsid w:val="00C67D70"/>
    <w:rsid w:val="00C72B7D"/>
    <w:rsid w:val="00C762C3"/>
    <w:rsid w:val="00C823B1"/>
    <w:rsid w:val="00CA53A4"/>
    <w:rsid w:val="00D47605"/>
    <w:rsid w:val="00D85F16"/>
    <w:rsid w:val="00DB16FA"/>
    <w:rsid w:val="00DD2AFE"/>
    <w:rsid w:val="00DE3910"/>
    <w:rsid w:val="00E11365"/>
    <w:rsid w:val="00E42511"/>
    <w:rsid w:val="00E507E2"/>
    <w:rsid w:val="00E5534A"/>
    <w:rsid w:val="00EC2F42"/>
    <w:rsid w:val="00ED19F3"/>
    <w:rsid w:val="00ED1E77"/>
    <w:rsid w:val="00ED710D"/>
    <w:rsid w:val="00F101FB"/>
    <w:rsid w:val="00F24EE9"/>
    <w:rsid w:val="00F55A32"/>
    <w:rsid w:val="00FC328A"/>
    <w:rsid w:val="00FC5EEA"/>
    <w:rsid w:val="00FD507F"/>
    <w:rsid w:val="00FE4E56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0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710D"/>
  </w:style>
  <w:style w:type="character" w:customStyle="1" w:styleId="c4">
    <w:name w:val="c4"/>
    <w:basedOn w:val="a0"/>
    <w:rsid w:val="00ED710D"/>
  </w:style>
  <w:style w:type="paragraph" w:customStyle="1" w:styleId="1">
    <w:name w:val="Без интервала1"/>
    <w:basedOn w:val="a"/>
    <w:rsid w:val="00ED71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6">
    <w:name w:val="Стиль"/>
    <w:rsid w:val="00ED7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1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8398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WR</cp:lastModifiedBy>
  <cp:revision>62</cp:revision>
  <dcterms:created xsi:type="dcterms:W3CDTF">2018-01-22T14:40:00Z</dcterms:created>
  <dcterms:modified xsi:type="dcterms:W3CDTF">2022-07-01T16:21:00Z</dcterms:modified>
</cp:coreProperties>
</file>